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C67B4">
      <w:pPr>
        <w:rPr>
          <w:rFonts w:hint="default" w:ascii="Times New Roman" w:hAnsi="Times New Roman" w:cs="Times New Roman"/>
          <w:b/>
          <w:bCs/>
          <w:sz w:val="28"/>
          <w:szCs w:val="28"/>
        </w:rPr>
      </w:pPr>
      <w:bookmarkStart w:id="0" w:name="_GoBack"/>
      <w:bookmarkEnd w:id="0"/>
      <w:r>
        <w:rPr>
          <w:rFonts w:hint="default" w:ascii="Times New Roman" w:hAnsi="Times New Roman" w:cs="Times New Roman"/>
          <w:b/>
          <w:bCs/>
          <w:sz w:val="28"/>
          <w:szCs w:val="28"/>
        </w:rPr>
        <w:t>1. Product Overview:</w:t>
      </w:r>
    </w:p>
    <w:tbl>
      <w:tblPr>
        <w:tblStyle w:val="4"/>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115" w:type="dxa"/>
        </w:tblCellMar>
      </w:tblPr>
      <w:tblGrid>
        <w:gridCol w:w="906"/>
        <w:gridCol w:w="2841"/>
        <w:gridCol w:w="2922"/>
        <w:gridCol w:w="2703"/>
      </w:tblGrid>
      <w:tr w14:paraId="218D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5" w:type="dxa"/>
          </w:tblCellMar>
        </w:tblPrEx>
        <w:trPr>
          <w:trHeight w:val="377" w:hRule="atLeast"/>
          <w:jc w:val="center"/>
        </w:trPr>
        <w:tc>
          <w:tcPr>
            <w:tcW w:w="906" w:type="dxa"/>
            <w:tcBorders>
              <w:tl2br w:val="nil"/>
              <w:tr2bl w:val="nil"/>
            </w:tcBorders>
            <w:noWrap w:val="0"/>
            <w:vAlign w:val="center"/>
          </w:tcPr>
          <w:p w14:paraId="792F49F3">
            <w:pPr>
              <w:ind w:left="110"/>
              <w:jc w:val="center"/>
              <w:rPr>
                <w:rFonts w:hint="default" w:ascii="Times New Roman" w:hAnsi="Times New Roman" w:eastAsia="宋体" w:cs="Times New Roman"/>
                <w:b w:val="0"/>
                <w:bCs/>
                <w:color w:val="000000"/>
                <w:sz w:val="24"/>
                <w:szCs w:val="24"/>
                <w:lang w:val="en-US" w:eastAsia="zh-CN"/>
              </w:rPr>
            </w:pPr>
            <w:r>
              <w:rPr>
                <w:rFonts w:hint="default" w:ascii="Times New Roman" w:hAnsi="Times New Roman" w:eastAsia="宋体" w:cs="Times New Roman"/>
                <w:b w:val="0"/>
                <w:bCs/>
                <w:color w:val="000000"/>
                <w:sz w:val="24"/>
                <w:szCs w:val="24"/>
                <w:lang w:val="en-US" w:eastAsia="zh-CN"/>
              </w:rPr>
              <w:t>No.</w:t>
            </w:r>
          </w:p>
        </w:tc>
        <w:tc>
          <w:tcPr>
            <w:tcW w:w="2841" w:type="dxa"/>
            <w:tcBorders>
              <w:tl2br w:val="nil"/>
              <w:tr2bl w:val="nil"/>
            </w:tcBorders>
            <w:noWrap w:val="0"/>
            <w:vAlign w:val="center"/>
          </w:tcPr>
          <w:p w14:paraId="1A571AD0">
            <w:pPr>
              <w:jc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Technical Specifications</w:t>
            </w:r>
          </w:p>
        </w:tc>
        <w:tc>
          <w:tcPr>
            <w:tcW w:w="2922" w:type="dxa"/>
            <w:tcBorders>
              <w:tl2br w:val="nil"/>
              <w:tr2bl w:val="nil"/>
            </w:tcBorders>
            <w:noWrap w:val="0"/>
            <w:vAlign w:val="center"/>
          </w:tcPr>
          <w:p w14:paraId="37A2CBB3">
            <w:pPr>
              <w:ind w:left="24"/>
              <w:jc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Requirements</w:t>
            </w:r>
          </w:p>
        </w:tc>
        <w:tc>
          <w:tcPr>
            <w:tcW w:w="2703" w:type="dxa"/>
            <w:tcBorders>
              <w:tl2br w:val="nil"/>
              <w:tr2bl w:val="nil"/>
            </w:tcBorders>
            <w:noWrap w:val="0"/>
            <w:vAlign w:val="center"/>
          </w:tcPr>
          <w:p w14:paraId="58CBD173">
            <w:pPr>
              <w:jc w:val="center"/>
              <w:rPr>
                <w:rFonts w:hint="default" w:ascii="Times New Roman" w:hAnsi="Times New Roman" w:eastAsia="宋体" w:cs="Times New Roman"/>
                <w:b w:val="0"/>
                <w:bCs/>
                <w:color w:val="000000"/>
                <w:sz w:val="24"/>
                <w:szCs w:val="24"/>
                <w:lang w:val="en-US" w:eastAsia="zh-CN"/>
              </w:rPr>
            </w:pPr>
            <w:r>
              <w:rPr>
                <w:rFonts w:hint="default" w:ascii="Times New Roman" w:hAnsi="Times New Roman" w:eastAsia="宋体" w:cs="Times New Roman"/>
                <w:b w:val="0"/>
                <w:bCs/>
                <w:color w:val="000000"/>
                <w:sz w:val="24"/>
                <w:szCs w:val="24"/>
                <w:lang w:val="en-US" w:eastAsia="zh-CN"/>
              </w:rPr>
              <w:t>Note</w:t>
            </w:r>
          </w:p>
        </w:tc>
      </w:tr>
      <w:tr w14:paraId="4276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5" w:type="dxa"/>
          </w:tblCellMar>
        </w:tblPrEx>
        <w:trPr>
          <w:trHeight w:val="377" w:hRule="atLeast"/>
          <w:jc w:val="center"/>
        </w:trPr>
        <w:tc>
          <w:tcPr>
            <w:tcW w:w="906" w:type="dxa"/>
            <w:tcBorders>
              <w:tl2br w:val="nil"/>
              <w:tr2bl w:val="nil"/>
            </w:tcBorders>
            <w:noWrap w:val="0"/>
            <w:vAlign w:val="center"/>
          </w:tcPr>
          <w:p w14:paraId="07E40DF5">
            <w:pPr>
              <w:ind w:left="110"/>
              <w:jc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1</w:t>
            </w:r>
          </w:p>
        </w:tc>
        <w:tc>
          <w:tcPr>
            <w:tcW w:w="2841" w:type="dxa"/>
            <w:tcBorders>
              <w:tl2br w:val="nil"/>
              <w:tr2bl w:val="nil"/>
            </w:tcBorders>
            <w:noWrap w:val="0"/>
            <w:vAlign w:val="center"/>
          </w:tcPr>
          <w:p w14:paraId="0C2789D4">
            <w:pPr>
              <w:jc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Printer Performance</w:t>
            </w:r>
          </w:p>
        </w:tc>
        <w:tc>
          <w:tcPr>
            <w:tcW w:w="2922" w:type="dxa"/>
            <w:tcBorders>
              <w:tl2br w:val="nil"/>
              <w:tr2bl w:val="nil"/>
            </w:tcBorders>
            <w:noWrap w:val="0"/>
            <w:vAlign w:val="center"/>
          </w:tcPr>
          <w:p w14:paraId="546AE61A">
            <w:pPr>
              <w:ind w:left="24"/>
              <w:jc w:val="center"/>
              <w:rPr>
                <w:rFonts w:hint="default" w:ascii="Times New Roman" w:hAnsi="Times New Roman" w:eastAsia="宋体" w:cs="Times New Roman"/>
                <w:b w:val="0"/>
                <w:bCs/>
                <w:color w:val="000000"/>
                <w:sz w:val="24"/>
                <w:szCs w:val="24"/>
              </w:rPr>
            </w:pPr>
          </w:p>
        </w:tc>
        <w:tc>
          <w:tcPr>
            <w:tcW w:w="2703" w:type="dxa"/>
            <w:tcBorders>
              <w:tl2br w:val="nil"/>
              <w:tr2bl w:val="nil"/>
            </w:tcBorders>
            <w:noWrap w:val="0"/>
            <w:vAlign w:val="center"/>
          </w:tcPr>
          <w:p w14:paraId="2171B468">
            <w:pPr>
              <w:jc w:val="center"/>
              <w:rPr>
                <w:rFonts w:hint="default" w:ascii="Times New Roman" w:hAnsi="Times New Roman" w:eastAsia="宋体" w:cs="Times New Roman"/>
                <w:b w:val="0"/>
                <w:bCs/>
                <w:color w:val="000000"/>
                <w:sz w:val="24"/>
                <w:szCs w:val="24"/>
              </w:rPr>
            </w:pPr>
          </w:p>
        </w:tc>
      </w:tr>
      <w:tr w14:paraId="6A9B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5" w:type="dxa"/>
          </w:tblCellMar>
        </w:tblPrEx>
        <w:trPr>
          <w:trHeight w:val="275" w:hRule="atLeast"/>
          <w:jc w:val="center"/>
        </w:trPr>
        <w:tc>
          <w:tcPr>
            <w:tcW w:w="906" w:type="dxa"/>
            <w:vMerge w:val="restart"/>
            <w:tcBorders>
              <w:tl2br w:val="nil"/>
              <w:tr2bl w:val="nil"/>
            </w:tcBorders>
            <w:noWrap w:val="0"/>
            <w:vAlign w:val="center"/>
          </w:tcPr>
          <w:p w14:paraId="774D52F0">
            <w:pPr>
              <w:spacing w:after="76"/>
              <w:ind w:left="110"/>
              <w:jc w:val="center"/>
              <w:rPr>
                <w:rFonts w:hint="default" w:ascii="Times New Roman" w:hAnsi="Times New Roman" w:eastAsia="宋体" w:cs="Times New Roman"/>
                <w:b w:val="0"/>
                <w:bCs/>
                <w:color w:val="000000"/>
                <w:sz w:val="24"/>
                <w:szCs w:val="24"/>
              </w:rPr>
            </w:pPr>
          </w:p>
          <w:p w14:paraId="2E5B3D87">
            <w:pPr>
              <w:ind w:left="110"/>
              <w:jc w:val="center"/>
              <w:rPr>
                <w:rFonts w:hint="default" w:ascii="Times New Roman" w:hAnsi="Times New Roman" w:eastAsia="宋体" w:cs="Times New Roman"/>
                <w:b w:val="0"/>
                <w:bCs/>
                <w:color w:val="000000"/>
                <w:sz w:val="24"/>
                <w:szCs w:val="24"/>
              </w:rPr>
            </w:pPr>
          </w:p>
        </w:tc>
        <w:tc>
          <w:tcPr>
            <w:tcW w:w="2841" w:type="dxa"/>
            <w:tcBorders>
              <w:tl2br w:val="nil"/>
              <w:tr2bl w:val="nil"/>
            </w:tcBorders>
            <w:noWrap w:val="0"/>
            <w:vAlign w:val="center"/>
          </w:tcPr>
          <w:p w14:paraId="43F136CE">
            <w:pPr>
              <w:jc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Print Mode</w:t>
            </w:r>
          </w:p>
        </w:tc>
        <w:tc>
          <w:tcPr>
            <w:tcW w:w="2922" w:type="dxa"/>
            <w:tcBorders>
              <w:tl2br w:val="nil"/>
              <w:tr2bl w:val="nil"/>
            </w:tcBorders>
            <w:noWrap w:val="0"/>
            <w:vAlign w:val="center"/>
          </w:tcPr>
          <w:p w14:paraId="3BBAFC7C">
            <w:pPr>
              <w:jc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Thermal Transfer / Direct Thermal</w:t>
            </w:r>
          </w:p>
          <w:p w14:paraId="5FB86EAF">
            <w:pPr>
              <w:jc w:val="both"/>
              <w:rPr>
                <w:rFonts w:hint="default" w:ascii="Times New Roman" w:hAnsi="Times New Roman" w:eastAsia="宋体" w:cs="Times New Roman"/>
                <w:b w:val="0"/>
                <w:bCs/>
                <w:color w:val="000000"/>
                <w:sz w:val="24"/>
                <w:szCs w:val="24"/>
              </w:rPr>
            </w:pPr>
          </w:p>
        </w:tc>
        <w:tc>
          <w:tcPr>
            <w:tcW w:w="2703" w:type="dxa"/>
            <w:tcBorders>
              <w:tl2br w:val="nil"/>
              <w:tr2bl w:val="nil"/>
            </w:tcBorders>
            <w:noWrap w:val="0"/>
            <w:vAlign w:val="center"/>
          </w:tcPr>
          <w:p w14:paraId="383BAF54">
            <w:pPr>
              <w:jc w:val="center"/>
              <w:rPr>
                <w:rFonts w:hint="default" w:ascii="Times New Roman" w:hAnsi="Times New Roman" w:eastAsia="宋体" w:cs="Times New Roman"/>
                <w:b w:val="0"/>
                <w:bCs/>
                <w:color w:val="000000"/>
                <w:sz w:val="24"/>
                <w:szCs w:val="24"/>
              </w:rPr>
            </w:pPr>
          </w:p>
        </w:tc>
      </w:tr>
      <w:tr w14:paraId="418F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5" w:type="dxa"/>
          </w:tblCellMar>
        </w:tblPrEx>
        <w:trPr>
          <w:trHeight w:val="311" w:hRule="atLeast"/>
          <w:jc w:val="center"/>
        </w:trPr>
        <w:tc>
          <w:tcPr>
            <w:tcW w:w="906" w:type="dxa"/>
            <w:vMerge w:val="continue"/>
            <w:tcBorders>
              <w:tl2br w:val="nil"/>
              <w:tr2bl w:val="nil"/>
            </w:tcBorders>
            <w:noWrap w:val="0"/>
            <w:vAlign w:val="center"/>
          </w:tcPr>
          <w:p w14:paraId="7F6913CE">
            <w:pPr>
              <w:jc w:val="center"/>
              <w:rPr>
                <w:rFonts w:hint="default" w:ascii="Times New Roman" w:hAnsi="Times New Roman" w:eastAsia="宋体" w:cs="Times New Roman"/>
                <w:b w:val="0"/>
                <w:bCs/>
                <w:color w:val="000000"/>
                <w:sz w:val="24"/>
                <w:szCs w:val="24"/>
              </w:rPr>
            </w:pPr>
          </w:p>
        </w:tc>
        <w:tc>
          <w:tcPr>
            <w:tcW w:w="2841" w:type="dxa"/>
            <w:tcBorders>
              <w:tl2br w:val="nil"/>
              <w:tr2bl w:val="nil"/>
            </w:tcBorders>
            <w:noWrap w:val="0"/>
            <w:vAlign w:val="center"/>
          </w:tcPr>
          <w:p w14:paraId="23DC71DD">
            <w:pPr>
              <w:jc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Print Resolution</w:t>
            </w:r>
          </w:p>
        </w:tc>
        <w:tc>
          <w:tcPr>
            <w:tcW w:w="2922" w:type="dxa"/>
            <w:tcBorders>
              <w:tl2br w:val="nil"/>
              <w:tr2bl w:val="nil"/>
            </w:tcBorders>
            <w:noWrap w:val="0"/>
            <w:vAlign w:val="center"/>
          </w:tcPr>
          <w:p w14:paraId="737720D6">
            <w:pPr>
              <w:jc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auto"/>
                <w:sz w:val="24"/>
                <w:szCs w:val="24"/>
              </w:rPr>
              <w:t>300dpi</w:t>
            </w:r>
          </w:p>
        </w:tc>
        <w:tc>
          <w:tcPr>
            <w:tcW w:w="2703" w:type="dxa"/>
            <w:tcBorders>
              <w:tl2br w:val="nil"/>
              <w:tr2bl w:val="nil"/>
            </w:tcBorders>
            <w:noWrap w:val="0"/>
            <w:vAlign w:val="center"/>
          </w:tcPr>
          <w:p w14:paraId="2A32E9D0">
            <w:pPr>
              <w:jc w:val="center"/>
              <w:rPr>
                <w:rFonts w:hint="default" w:ascii="Times New Roman" w:hAnsi="Times New Roman" w:eastAsia="宋体" w:cs="Times New Roman"/>
                <w:b w:val="0"/>
                <w:bCs/>
                <w:color w:val="000000"/>
                <w:sz w:val="24"/>
                <w:szCs w:val="24"/>
              </w:rPr>
            </w:pPr>
          </w:p>
        </w:tc>
      </w:tr>
      <w:tr w14:paraId="3A17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5" w:type="dxa"/>
          </w:tblCellMar>
        </w:tblPrEx>
        <w:trPr>
          <w:trHeight w:val="311" w:hRule="atLeast"/>
          <w:jc w:val="center"/>
        </w:trPr>
        <w:tc>
          <w:tcPr>
            <w:tcW w:w="906" w:type="dxa"/>
            <w:vMerge w:val="continue"/>
            <w:tcBorders>
              <w:tl2br w:val="nil"/>
              <w:tr2bl w:val="nil"/>
            </w:tcBorders>
            <w:noWrap w:val="0"/>
            <w:vAlign w:val="center"/>
          </w:tcPr>
          <w:p w14:paraId="1389EFED">
            <w:pPr>
              <w:jc w:val="center"/>
              <w:rPr>
                <w:rFonts w:hint="default" w:ascii="Times New Roman" w:hAnsi="Times New Roman" w:eastAsia="宋体" w:cs="Times New Roman"/>
                <w:b w:val="0"/>
                <w:bCs/>
                <w:color w:val="000000"/>
                <w:sz w:val="24"/>
                <w:szCs w:val="24"/>
              </w:rPr>
            </w:pPr>
          </w:p>
        </w:tc>
        <w:tc>
          <w:tcPr>
            <w:tcW w:w="2841" w:type="dxa"/>
            <w:tcBorders>
              <w:tl2br w:val="nil"/>
              <w:tr2bl w:val="nil"/>
            </w:tcBorders>
            <w:noWrap w:val="0"/>
            <w:vAlign w:val="center"/>
          </w:tcPr>
          <w:p w14:paraId="495193CD">
            <w:pPr>
              <w:jc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Label Size</w:t>
            </w:r>
          </w:p>
        </w:tc>
        <w:tc>
          <w:tcPr>
            <w:tcW w:w="2922" w:type="dxa"/>
            <w:tcBorders>
              <w:tl2br w:val="nil"/>
              <w:tr2bl w:val="nil"/>
            </w:tcBorders>
            <w:noWrap w:val="0"/>
            <w:vAlign w:val="center"/>
          </w:tcPr>
          <w:p w14:paraId="0B60DE17">
            <w:pPr>
              <w:jc w:val="center"/>
              <w:rPr>
                <w:rFonts w:hint="default" w:ascii="Times New Roman" w:hAnsi="Times New Roman" w:eastAsia="宋体" w:cs="Times New Roman"/>
                <w:b w:val="0"/>
                <w:bCs/>
                <w:color w:val="000000"/>
                <w:sz w:val="24"/>
                <w:szCs w:val="24"/>
                <w:lang w:val="en-US" w:eastAsia="zh-CN"/>
              </w:rPr>
            </w:pPr>
            <w:r>
              <w:rPr>
                <w:rFonts w:hint="default" w:ascii="Times New Roman" w:hAnsi="Times New Roman" w:eastAsia="宋体" w:cs="Times New Roman"/>
                <w:b w:val="0"/>
                <w:bCs/>
                <w:color w:val="000000"/>
                <w:sz w:val="24"/>
                <w:szCs w:val="24"/>
                <w:lang w:val="en-US" w:eastAsia="zh-CN"/>
              </w:rPr>
              <w:t>Custom</w:t>
            </w:r>
          </w:p>
        </w:tc>
        <w:tc>
          <w:tcPr>
            <w:tcW w:w="2703" w:type="dxa"/>
            <w:tcBorders>
              <w:tl2br w:val="nil"/>
              <w:tr2bl w:val="nil"/>
            </w:tcBorders>
            <w:noWrap w:val="0"/>
            <w:vAlign w:val="center"/>
          </w:tcPr>
          <w:p w14:paraId="4233D240">
            <w:pPr>
              <w:jc w:val="center"/>
              <w:rPr>
                <w:rFonts w:hint="default" w:ascii="Times New Roman" w:hAnsi="Times New Roman" w:eastAsia="宋体" w:cs="Times New Roman"/>
                <w:b w:val="0"/>
                <w:bCs/>
                <w:color w:val="000000"/>
                <w:sz w:val="24"/>
                <w:szCs w:val="24"/>
              </w:rPr>
            </w:pPr>
          </w:p>
        </w:tc>
      </w:tr>
      <w:tr w14:paraId="2F2AF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5" w:type="dxa"/>
          </w:tblCellMar>
        </w:tblPrEx>
        <w:trPr>
          <w:trHeight w:val="311" w:hRule="atLeast"/>
          <w:jc w:val="center"/>
        </w:trPr>
        <w:tc>
          <w:tcPr>
            <w:tcW w:w="906" w:type="dxa"/>
            <w:tcBorders>
              <w:tl2br w:val="nil"/>
              <w:tr2bl w:val="nil"/>
            </w:tcBorders>
            <w:noWrap w:val="0"/>
            <w:vAlign w:val="center"/>
          </w:tcPr>
          <w:p w14:paraId="11479D44">
            <w:pPr>
              <w:ind w:left="110"/>
              <w:jc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2</w:t>
            </w:r>
          </w:p>
        </w:tc>
        <w:tc>
          <w:tcPr>
            <w:tcW w:w="2841" w:type="dxa"/>
            <w:tcBorders>
              <w:tl2br w:val="nil"/>
              <w:tr2bl w:val="nil"/>
            </w:tcBorders>
            <w:noWrap w:val="0"/>
            <w:vAlign w:val="center"/>
          </w:tcPr>
          <w:p w14:paraId="536CD0EC">
            <w:pPr>
              <w:jc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Labeling Performance</w:t>
            </w:r>
          </w:p>
        </w:tc>
        <w:tc>
          <w:tcPr>
            <w:tcW w:w="2922" w:type="dxa"/>
            <w:tcBorders>
              <w:tl2br w:val="nil"/>
              <w:tr2bl w:val="nil"/>
            </w:tcBorders>
            <w:noWrap w:val="0"/>
            <w:vAlign w:val="center"/>
          </w:tcPr>
          <w:p w14:paraId="52991B04">
            <w:pPr>
              <w:jc w:val="center"/>
              <w:rPr>
                <w:rFonts w:hint="default" w:ascii="Times New Roman" w:hAnsi="Times New Roman" w:eastAsia="宋体" w:cs="Times New Roman"/>
                <w:b w:val="0"/>
                <w:bCs/>
                <w:color w:val="000000"/>
                <w:sz w:val="24"/>
                <w:szCs w:val="24"/>
              </w:rPr>
            </w:pPr>
          </w:p>
        </w:tc>
        <w:tc>
          <w:tcPr>
            <w:tcW w:w="2703" w:type="dxa"/>
            <w:tcBorders>
              <w:tl2br w:val="nil"/>
              <w:tr2bl w:val="nil"/>
            </w:tcBorders>
            <w:noWrap w:val="0"/>
            <w:vAlign w:val="center"/>
          </w:tcPr>
          <w:p w14:paraId="2E1AF115">
            <w:pPr>
              <w:jc w:val="center"/>
              <w:rPr>
                <w:rFonts w:hint="default" w:ascii="Times New Roman" w:hAnsi="Times New Roman" w:eastAsia="宋体" w:cs="Times New Roman"/>
                <w:b w:val="0"/>
                <w:bCs/>
                <w:color w:val="000000"/>
                <w:sz w:val="24"/>
                <w:szCs w:val="24"/>
              </w:rPr>
            </w:pPr>
          </w:p>
        </w:tc>
      </w:tr>
      <w:tr w14:paraId="5CF5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5" w:type="dxa"/>
          </w:tblCellMar>
        </w:tblPrEx>
        <w:trPr>
          <w:trHeight w:val="311" w:hRule="atLeast"/>
          <w:jc w:val="center"/>
        </w:trPr>
        <w:tc>
          <w:tcPr>
            <w:tcW w:w="906" w:type="dxa"/>
            <w:vMerge w:val="restart"/>
            <w:tcBorders>
              <w:tl2br w:val="nil"/>
              <w:tr2bl w:val="nil"/>
            </w:tcBorders>
            <w:noWrap w:val="0"/>
            <w:vAlign w:val="center"/>
          </w:tcPr>
          <w:p w14:paraId="50455EE6">
            <w:pPr>
              <w:ind w:left="110"/>
              <w:jc w:val="center"/>
              <w:rPr>
                <w:rFonts w:hint="default" w:ascii="Times New Roman" w:hAnsi="Times New Roman" w:eastAsia="宋体" w:cs="Times New Roman"/>
                <w:b w:val="0"/>
                <w:bCs/>
                <w:color w:val="000000"/>
                <w:sz w:val="24"/>
                <w:szCs w:val="24"/>
              </w:rPr>
            </w:pPr>
          </w:p>
        </w:tc>
        <w:tc>
          <w:tcPr>
            <w:tcW w:w="2841" w:type="dxa"/>
            <w:tcBorders>
              <w:tl2br w:val="nil"/>
              <w:tr2bl w:val="nil"/>
            </w:tcBorders>
            <w:noWrap w:val="0"/>
            <w:vAlign w:val="center"/>
          </w:tcPr>
          <w:p w14:paraId="6D09DA38">
            <w:pPr>
              <w:jc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kern w:val="0"/>
                <w:sz w:val="24"/>
                <w:szCs w:val="24"/>
              </w:rPr>
              <w:t>Labeling Method</w:t>
            </w:r>
          </w:p>
        </w:tc>
        <w:tc>
          <w:tcPr>
            <w:tcW w:w="2922" w:type="dxa"/>
            <w:tcBorders>
              <w:tl2br w:val="nil"/>
              <w:tr2bl w:val="nil"/>
            </w:tcBorders>
            <w:noWrap w:val="0"/>
            <w:vAlign w:val="center"/>
          </w:tcPr>
          <w:p w14:paraId="60D426A3">
            <w:pPr>
              <w:jc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Tamp Applicator</w:t>
            </w:r>
          </w:p>
        </w:tc>
        <w:tc>
          <w:tcPr>
            <w:tcW w:w="2703" w:type="dxa"/>
            <w:tcBorders>
              <w:tl2br w:val="nil"/>
              <w:tr2bl w:val="nil"/>
            </w:tcBorders>
            <w:noWrap w:val="0"/>
            <w:vAlign w:val="center"/>
          </w:tcPr>
          <w:p w14:paraId="4A2DDC80">
            <w:pPr>
              <w:jc w:val="center"/>
              <w:rPr>
                <w:rFonts w:hint="default" w:ascii="Times New Roman" w:hAnsi="Times New Roman" w:eastAsia="宋体" w:cs="Times New Roman"/>
                <w:b w:val="0"/>
                <w:bCs/>
                <w:color w:val="000000"/>
                <w:sz w:val="24"/>
                <w:szCs w:val="24"/>
              </w:rPr>
            </w:pPr>
          </w:p>
        </w:tc>
      </w:tr>
      <w:tr w14:paraId="5AA7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5" w:type="dxa"/>
          </w:tblCellMar>
        </w:tblPrEx>
        <w:trPr>
          <w:trHeight w:val="311" w:hRule="atLeast"/>
          <w:jc w:val="center"/>
        </w:trPr>
        <w:tc>
          <w:tcPr>
            <w:tcW w:w="906" w:type="dxa"/>
            <w:vMerge w:val="continue"/>
            <w:tcBorders>
              <w:tl2br w:val="nil"/>
              <w:tr2bl w:val="nil"/>
            </w:tcBorders>
            <w:noWrap w:val="0"/>
            <w:vAlign w:val="center"/>
          </w:tcPr>
          <w:p w14:paraId="749405D2">
            <w:pPr>
              <w:ind w:left="110"/>
              <w:jc w:val="center"/>
              <w:rPr>
                <w:rFonts w:hint="default" w:ascii="Times New Roman" w:hAnsi="Times New Roman" w:eastAsia="宋体" w:cs="Times New Roman"/>
                <w:b w:val="0"/>
                <w:bCs/>
                <w:color w:val="000000"/>
                <w:sz w:val="24"/>
                <w:szCs w:val="24"/>
              </w:rPr>
            </w:pPr>
          </w:p>
        </w:tc>
        <w:tc>
          <w:tcPr>
            <w:tcW w:w="2841" w:type="dxa"/>
            <w:tcBorders>
              <w:tl2br w:val="nil"/>
              <w:tr2bl w:val="nil"/>
            </w:tcBorders>
            <w:noWrap w:val="0"/>
            <w:vAlign w:val="center"/>
          </w:tcPr>
          <w:p w14:paraId="76D5A66C">
            <w:pPr>
              <w:jc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kern w:val="0"/>
                <w:sz w:val="24"/>
                <w:szCs w:val="24"/>
              </w:rPr>
              <w:t>Labeling Direction</w:t>
            </w:r>
          </w:p>
        </w:tc>
        <w:tc>
          <w:tcPr>
            <w:tcW w:w="2922" w:type="dxa"/>
            <w:tcBorders>
              <w:tl2br w:val="nil"/>
              <w:tr2bl w:val="nil"/>
            </w:tcBorders>
            <w:noWrap w:val="0"/>
            <w:vAlign w:val="center"/>
          </w:tcPr>
          <w:p w14:paraId="3B792D14">
            <w:pPr>
              <w:jc w:val="center"/>
              <w:rPr>
                <w:rFonts w:hint="default" w:ascii="Times New Roman" w:hAnsi="Times New Roman" w:eastAsia="宋体" w:cs="Times New Roman"/>
                <w:b w:val="0"/>
                <w:bCs/>
                <w:color w:val="000000"/>
                <w:sz w:val="24"/>
                <w:szCs w:val="24"/>
                <w:lang w:val="en-US" w:eastAsia="zh-CN"/>
              </w:rPr>
            </w:pPr>
            <w:r>
              <w:rPr>
                <w:rFonts w:hint="default" w:ascii="Times New Roman" w:hAnsi="Times New Roman" w:cs="Times New Roman"/>
                <w:b w:val="0"/>
                <w:bCs/>
                <w:color w:val="000000"/>
                <w:sz w:val="24"/>
                <w:szCs w:val="24"/>
                <w:lang w:val="en-US" w:eastAsia="zh-CN"/>
              </w:rPr>
              <w:t>Front Face / Back Face</w:t>
            </w:r>
          </w:p>
        </w:tc>
        <w:tc>
          <w:tcPr>
            <w:tcW w:w="2703" w:type="dxa"/>
            <w:tcBorders>
              <w:tl2br w:val="nil"/>
              <w:tr2bl w:val="nil"/>
            </w:tcBorders>
            <w:noWrap w:val="0"/>
            <w:vAlign w:val="center"/>
          </w:tcPr>
          <w:p w14:paraId="36E32B64">
            <w:pPr>
              <w:jc w:val="center"/>
              <w:rPr>
                <w:rFonts w:hint="default" w:ascii="Times New Roman" w:hAnsi="Times New Roman" w:eastAsia="宋体" w:cs="Times New Roman"/>
                <w:b w:val="0"/>
                <w:bCs/>
                <w:color w:val="000000"/>
                <w:sz w:val="24"/>
                <w:szCs w:val="24"/>
              </w:rPr>
            </w:pPr>
          </w:p>
        </w:tc>
      </w:tr>
      <w:tr w14:paraId="710B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5" w:type="dxa"/>
          </w:tblCellMar>
        </w:tblPrEx>
        <w:trPr>
          <w:trHeight w:val="311" w:hRule="atLeast"/>
          <w:jc w:val="center"/>
        </w:trPr>
        <w:tc>
          <w:tcPr>
            <w:tcW w:w="906" w:type="dxa"/>
            <w:vMerge w:val="continue"/>
            <w:tcBorders>
              <w:tl2br w:val="nil"/>
              <w:tr2bl w:val="nil"/>
            </w:tcBorders>
            <w:noWrap w:val="0"/>
            <w:vAlign w:val="center"/>
          </w:tcPr>
          <w:p w14:paraId="3B620C20">
            <w:pPr>
              <w:ind w:left="110"/>
              <w:jc w:val="center"/>
              <w:rPr>
                <w:rFonts w:hint="default" w:ascii="Times New Roman" w:hAnsi="Times New Roman" w:eastAsia="宋体" w:cs="Times New Roman"/>
                <w:b w:val="0"/>
                <w:bCs/>
                <w:color w:val="000000"/>
                <w:sz w:val="24"/>
                <w:szCs w:val="24"/>
              </w:rPr>
            </w:pPr>
          </w:p>
        </w:tc>
        <w:tc>
          <w:tcPr>
            <w:tcW w:w="2841" w:type="dxa"/>
            <w:tcBorders>
              <w:tl2br w:val="nil"/>
              <w:tr2bl w:val="nil"/>
            </w:tcBorders>
            <w:noWrap w:val="0"/>
            <w:vAlign w:val="center"/>
          </w:tcPr>
          <w:p w14:paraId="2308F2A4">
            <w:pPr>
              <w:jc w:val="center"/>
              <w:rPr>
                <w:rFonts w:hint="default" w:ascii="Times New Roman" w:hAnsi="Times New Roman" w:eastAsia="宋体" w:cs="Times New Roman"/>
                <w:b w:val="0"/>
                <w:bCs/>
                <w:color w:val="000000"/>
                <w:kern w:val="0"/>
                <w:sz w:val="24"/>
                <w:szCs w:val="24"/>
              </w:rPr>
            </w:pPr>
            <w:r>
              <w:rPr>
                <w:rFonts w:hint="default" w:ascii="Times New Roman" w:hAnsi="Times New Roman" w:eastAsia="宋体" w:cs="Times New Roman"/>
                <w:b w:val="0"/>
                <w:bCs/>
                <w:color w:val="000000"/>
                <w:kern w:val="0"/>
                <w:sz w:val="24"/>
                <w:szCs w:val="24"/>
              </w:rPr>
              <w:t>Labeling Mode</w:t>
            </w:r>
          </w:p>
        </w:tc>
        <w:tc>
          <w:tcPr>
            <w:tcW w:w="2922" w:type="dxa"/>
            <w:tcBorders>
              <w:tl2br w:val="nil"/>
              <w:tr2bl w:val="nil"/>
            </w:tcBorders>
            <w:noWrap w:val="0"/>
            <w:vAlign w:val="center"/>
          </w:tcPr>
          <w:p w14:paraId="3B4821BF">
            <w:pPr>
              <w:jc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Print &amp; Apply</w:t>
            </w:r>
          </w:p>
        </w:tc>
        <w:tc>
          <w:tcPr>
            <w:tcW w:w="2703" w:type="dxa"/>
            <w:tcBorders>
              <w:tl2br w:val="nil"/>
              <w:tr2bl w:val="nil"/>
            </w:tcBorders>
            <w:noWrap w:val="0"/>
            <w:vAlign w:val="center"/>
          </w:tcPr>
          <w:p w14:paraId="332C155D">
            <w:pPr>
              <w:jc w:val="center"/>
              <w:rPr>
                <w:rFonts w:hint="default" w:ascii="Times New Roman" w:hAnsi="Times New Roman" w:eastAsia="宋体" w:cs="Times New Roman"/>
                <w:b w:val="0"/>
                <w:bCs/>
                <w:color w:val="000000"/>
                <w:sz w:val="24"/>
                <w:szCs w:val="24"/>
              </w:rPr>
            </w:pPr>
          </w:p>
        </w:tc>
      </w:tr>
      <w:tr w14:paraId="6FFE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5" w:type="dxa"/>
          </w:tblCellMar>
        </w:tblPrEx>
        <w:trPr>
          <w:trHeight w:val="311" w:hRule="atLeast"/>
          <w:jc w:val="center"/>
        </w:trPr>
        <w:tc>
          <w:tcPr>
            <w:tcW w:w="906" w:type="dxa"/>
            <w:vMerge w:val="continue"/>
            <w:tcBorders>
              <w:tl2br w:val="nil"/>
              <w:tr2bl w:val="nil"/>
            </w:tcBorders>
            <w:noWrap w:val="0"/>
            <w:vAlign w:val="center"/>
          </w:tcPr>
          <w:p w14:paraId="3788CFF1">
            <w:pPr>
              <w:ind w:left="110"/>
              <w:jc w:val="center"/>
              <w:rPr>
                <w:rFonts w:hint="default" w:ascii="Times New Roman" w:hAnsi="Times New Roman" w:eastAsia="宋体" w:cs="Times New Roman"/>
                <w:b w:val="0"/>
                <w:bCs/>
                <w:color w:val="000000"/>
                <w:sz w:val="24"/>
                <w:szCs w:val="24"/>
              </w:rPr>
            </w:pPr>
          </w:p>
        </w:tc>
        <w:tc>
          <w:tcPr>
            <w:tcW w:w="2841" w:type="dxa"/>
            <w:tcBorders>
              <w:tl2br w:val="nil"/>
              <w:tr2bl w:val="nil"/>
            </w:tcBorders>
            <w:noWrap w:val="0"/>
            <w:vAlign w:val="center"/>
          </w:tcPr>
          <w:p w14:paraId="3F887C9A">
            <w:pPr>
              <w:jc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Repeat Labeling Accuracy</w:t>
            </w:r>
          </w:p>
        </w:tc>
        <w:tc>
          <w:tcPr>
            <w:tcW w:w="2922" w:type="dxa"/>
            <w:tcBorders>
              <w:tl2br w:val="nil"/>
              <w:tr2bl w:val="nil"/>
            </w:tcBorders>
            <w:noWrap w:val="0"/>
            <w:vAlign w:val="center"/>
          </w:tcPr>
          <w:p w14:paraId="3D8DD184">
            <w:pPr>
              <w:jc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lang w:val="en-US" w:eastAsia="zh-CN"/>
              </w:rPr>
              <w:t>±3</w:t>
            </w:r>
            <w:r>
              <w:rPr>
                <w:rFonts w:hint="default" w:ascii="Times New Roman" w:hAnsi="Times New Roman" w:eastAsia="宋体" w:cs="Times New Roman"/>
                <w:b w:val="0"/>
                <w:bCs/>
                <w:color w:val="000000"/>
                <w:sz w:val="24"/>
                <w:szCs w:val="24"/>
              </w:rPr>
              <w:t>mm</w:t>
            </w:r>
          </w:p>
        </w:tc>
        <w:tc>
          <w:tcPr>
            <w:tcW w:w="2703" w:type="dxa"/>
            <w:tcBorders>
              <w:tl2br w:val="nil"/>
              <w:tr2bl w:val="nil"/>
            </w:tcBorders>
            <w:noWrap w:val="0"/>
            <w:vAlign w:val="center"/>
          </w:tcPr>
          <w:p w14:paraId="770622A8">
            <w:pPr>
              <w:jc w:val="center"/>
              <w:rPr>
                <w:rFonts w:hint="default" w:ascii="Times New Roman" w:hAnsi="Times New Roman" w:eastAsia="宋体" w:cs="Times New Roman"/>
                <w:b w:val="0"/>
                <w:bCs/>
                <w:color w:val="000000"/>
                <w:sz w:val="24"/>
                <w:szCs w:val="24"/>
              </w:rPr>
            </w:pPr>
            <w:r>
              <w:rPr>
                <w:rFonts w:hint="default" w:ascii="Times New Roman" w:hAnsi="Times New Roman" w:eastAsia="宋体" w:cs="Times New Roman"/>
                <w:b w:val="0"/>
                <w:bCs/>
                <w:color w:val="000000"/>
                <w:sz w:val="24"/>
                <w:szCs w:val="24"/>
              </w:rPr>
              <w:t>Varies with product</w:t>
            </w:r>
          </w:p>
        </w:tc>
      </w:tr>
      <w:tr w14:paraId="698D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5" w:type="dxa"/>
          </w:tblCellMar>
        </w:tblPrEx>
        <w:trPr>
          <w:trHeight w:val="311" w:hRule="atLeast"/>
          <w:jc w:val="center"/>
        </w:trPr>
        <w:tc>
          <w:tcPr>
            <w:tcW w:w="906" w:type="dxa"/>
            <w:tcBorders>
              <w:tl2br w:val="nil"/>
              <w:tr2bl w:val="nil"/>
            </w:tcBorders>
            <w:noWrap w:val="0"/>
            <w:vAlign w:val="center"/>
          </w:tcPr>
          <w:p w14:paraId="492A59A1">
            <w:pPr>
              <w:ind w:left="110"/>
              <w:jc w:val="center"/>
              <w:rPr>
                <w:rFonts w:hint="default" w:ascii="Times New Roman" w:hAnsi="Times New Roman" w:eastAsia="宋体" w:cs="Times New Roman"/>
                <w:b w:val="0"/>
                <w:bCs/>
                <w:color w:val="000000"/>
                <w:sz w:val="24"/>
                <w:szCs w:val="24"/>
                <w:lang w:val="en-US" w:eastAsia="zh-CN"/>
              </w:rPr>
            </w:pPr>
            <w:r>
              <w:rPr>
                <w:rFonts w:hint="default" w:ascii="Times New Roman" w:hAnsi="Times New Roman" w:eastAsia="宋体" w:cs="Times New Roman"/>
                <w:b w:val="0"/>
                <w:bCs/>
                <w:color w:val="000000"/>
                <w:sz w:val="24"/>
                <w:szCs w:val="24"/>
                <w:lang w:val="en-US" w:eastAsia="zh-CN"/>
              </w:rPr>
              <w:t>3</w:t>
            </w:r>
          </w:p>
        </w:tc>
        <w:tc>
          <w:tcPr>
            <w:tcW w:w="2841" w:type="dxa"/>
            <w:tcBorders>
              <w:tl2br w:val="nil"/>
              <w:tr2bl w:val="nil"/>
            </w:tcBorders>
            <w:noWrap w:val="0"/>
            <w:vAlign w:val="center"/>
          </w:tcPr>
          <w:p w14:paraId="7C7CEBE7">
            <w:pPr>
              <w:jc w:val="center"/>
              <w:rPr>
                <w:rFonts w:hint="default" w:ascii="Times New Roman" w:hAnsi="Times New Roman" w:eastAsia="宋体" w:cs="Times New Roman"/>
                <w:b w:val="0"/>
                <w:bCs/>
                <w:color w:val="000000"/>
                <w:sz w:val="24"/>
                <w:szCs w:val="24"/>
                <w:lang w:val="en-US" w:eastAsia="zh-CN"/>
              </w:rPr>
            </w:pPr>
            <w:r>
              <w:rPr>
                <w:rFonts w:hint="default" w:ascii="Times New Roman" w:hAnsi="Times New Roman" w:eastAsia="宋体" w:cs="Times New Roman"/>
                <w:b w:val="0"/>
                <w:bCs/>
                <w:color w:val="000000"/>
                <w:sz w:val="24"/>
                <w:szCs w:val="24"/>
                <w:lang w:val="en-US" w:eastAsia="zh-CN"/>
              </w:rPr>
              <w:t>Others</w:t>
            </w:r>
          </w:p>
        </w:tc>
        <w:tc>
          <w:tcPr>
            <w:tcW w:w="2922" w:type="dxa"/>
            <w:tcBorders>
              <w:tl2br w:val="nil"/>
              <w:tr2bl w:val="nil"/>
            </w:tcBorders>
            <w:noWrap w:val="0"/>
            <w:vAlign w:val="center"/>
          </w:tcPr>
          <w:p w14:paraId="2E517D25">
            <w:pPr>
              <w:jc w:val="center"/>
              <w:rPr>
                <w:rFonts w:hint="default" w:ascii="Times New Roman" w:hAnsi="Times New Roman" w:eastAsia="宋体" w:cs="Times New Roman"/>
                <w:b w:val="0"/>
                <w:bCs/>
                <w:color w:val="000000"/>
                <w:sz w:val="24"/>
                <w:szCs w:val="24"/>
                <w:lang w:val="en-US" w:eastAsia="zh-CN"/>
              </w:rPr>
            </w:pPr>
          </w:p>
        </w:tc>
        <w:tc>
          <w:tcPr>
            <w:tcW w:w="2703" w:type="dxa"/>
            <w:tcBorders>
              <w:tl2br w:val="nil"/>
              <w:tr2bl w:val="nil"/>
            </w:tcBorders>
            <w:noWrap w:val="0"/>
            <w:vAlign w:val="center"/>
          </w:tcPr>
          <w:p w14:paraId="7BBA2DA7">
            <w:pPr>
              <w:jc w:val="center"/>
              <w:rPr>
                <w:rFonts w:hint="default" w:ascii="Times New Roman" w:hAnsi="Times New Roman" w:eastAsia="宋体" w:cs="Times New Roman"/>
                <w:b w:val="0"/>
                <w:bCs/>
                <w:color w:val="000000"/>
                <w:sz w:val="24"/>
                <w:szCs w:val="24"/>
              </w:rPr>
            </w:pPr>
          </w:p>
        </w:tc>
      </w:tr>
      <w:tr w14:paraId="3A29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5" w:type="dxa"/>
          </w:tblCellMar>
        </w:tblPrEx>
        <w:trPr>
          <w:trHeight w:val="311" w:hRule="atLeast"/>
          <w:jc w:val="center"/>
        </w:trPr>
        <w:tc>
          <w:tcPr>
            <w:tcW w:w="906" w:type="dxa"/>
            <w:tcBorders>
              <w:tl2br w:val="nil"/>
              <w:tr2bl w:val="nil"/>
            </w:tcBorders>
            <w:noWrap w:val="0"/>
            <w:vAlign w:val="center"/>
          </w:tcPr>
          <w:p w14:paraId="59304396">
            <w:pPr>
              <w:ind w:left="110"/>
              <w:jc w:val="center"/>
              <w:rPr>
                <w:rFonts w:hint="default" w:ascii="Times New Roman" w:hAnsi="Times New Roman" w:eastAsia="宋体" w:cs="Times New Roman"/>
                <w:b w:val="0"/>
                <w:bCs/>
                <w:color w:val="000000"/>
                <w:sz w:val="24"/>
                <w:szCs w:val="24"/>
              </w:rPr>
            </w:pPr>
          </w:p>
        </w:tc>
        <w:tc>
          <w:tcPr>
            <w:tcW w:w="2841" w:type="dxa"/>
            <w:tcBorders>
              <w:tl2br w:val="nil"/>
              <w:tr2bl w:val="nil"/>
            </w:tcBorders>
            <w:noWrap w:val="0"/>
            <w:vAlign w:val="center"/>
          </w:tcPr>
          <w:p w14:paraId="5778927F">
            <w:pPr>
              <w:jc w:val="center"/>
              <w:rPr>
                <w:rFonts w:hint="default" w:ascii="Times New Roman" w:hAnsi="Times New Roman" w:eastAsia="宋体" w:cs="Times New Roman"/>
                <w:b w:val="0"/>
                <w:bCs/>
                <w:color w:val="000000"/>
                <w:sz w:val="24"/>
                <w:szCs w:val="24"/>
                <w:lang w:val="en-US" w:eastAsia="zh-CN"/>
              </w:rPr>
            </w:pPr>
            <w:r>
              <w:rPr>
                <w:rFonts w:hint="default" w:ascii="Times New Roman" w:hAnsi="Times New Roman" w:eastAsia="宋体" w:cs="Times New Roman"/>
                <w:b w:val="0"/>
                <w:bCs/>
                <w:sz w:val="24"/>
                <w:szCs w:val="24"/>
              </w:rPr>
              <w:t>Conveyor Height</w:t>
            </w:r>
          </w:p>
        </w:tc>
        <w:tc>
          <w:tcPr>
            <w:tcW w:w="2922" w:type="dxa"/>
            <w:tcBorders>
              <w:tl2br w:val="nil"/>
              <w:tr2bl w:val="nil"/>
            </w:tcBorders>
            <w:noWrap w:val="0"/>
            <w:vAlign w:val="center"/>
          </w:tcPr>
          <w:p w14:paraId="1152C8FE">
            <w:pPr>
              <w:jc w:val="center"/>
              <w:rPr>
                <w:rFonts w:hint="default" w:ascii="Times New Roman" w:hAnsi="Times New Roman" w:eastAsia="宋体" w:cs="Times New Roman"/>
                <w:b w:val="0"/>
                <w:bCs/>
                <w:color w:val="C00000"/>
                <w:sz w:val="24"/>
                <w:szCs w:val="24"/>
                <w:lang w:val="en-US" w:eastAsia="zh-CN"/>
              </w:rPr>
            </w:pPr>
          </w:p>
        </w:tc>
        <w:tc>
          <w:tcPr>
            <w:tcW w:w="2703" w:type="dxa"/>
            <w:tcBorders>
              <w:tl2br w:val="nil"/>
              <w:tr2bl w:val="nil"/>
            </w:tcBorders>
            <w:noWrap w:val="0"/>
            <w:vAlign w:val="center"/>
          </w:tcPr>
          <w:p w14:paraId="11AAC8E8">
            <w:pPr>
              <w:jc w:val="center"/>
              <w:rPr>
                <w:rFonts w:hint="default" w:ascii="Times New Roman" w:hAnsi="Times New Roman" w:eastAsia="宋体" w:cs="Times New Roman"/>
                <w:b w:val="0"/>
                <w:bCs/>
                <w:color w:val="000000"/>
                <w:sz w:val="24"/>
                <w:szCs w:val="24"/>
              </w:rPr>
            </w:pPr>
          </w:p>
        </w:tc>
      </w:tr>
      <w:tr w14:paraId="6370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5" w:type="dxa"/>
          </w:tblCellMar>
        </w:tblPrEx>
        <w:trPr>
          <w:trHeight w:val="311" w:hRule="atLeast"/>
          <w:jc w:val="center"/>
        </w:trPr>
        <w:tc>
          <w:tcPr>
            <w:tcW w:w="906" w:type="dxa"/>
            <w:tcBorders>
              <w:tl2br w:val="nil"/>
              <w:tr2bl w:val="nil"/>
            </w:tcBorders>
            <w:noWrap w:val="0"/>
            <w:vAlign w:val="center"/>
          </w:tcPr>
          <w:p w14:paraId="4C2C10BD">
            <w:pPr>
              <w:ind w:left="110"/>
              <w:jc w:val="center"/>
              <w:rPr>
                <w:rFonts w:hint="default" w:ascii="Times New Roman" w:hAnsi="Times New Roman" w:eastAsia="宋体" w:cs="Times New Roman"/>
                <w:b w:val="0"/>
                <w:bCs/>
                <w:color w:val="000000"/>
                <w:sz w:val="24"/>
                <w:szCs w:val="24"/>
              </w:rPr>
            </w:pPr>
          </w:p>
        </w:tc>
        <w:tc>
          <w:tcPr>
            <w:tcW w:w="2841" w:type="dxa"/>
            <w:tcBorders>
              <w:tl2br w:val="nil"/>
              <w:tr2bl w:val="nil"/>
            </w:tcBorders>
            <w:noWrap w:val="0"/>
            <w:vAlign w:val="center"/>
          </w:tcPr>
          <w:p w14:paraId="48D649B8">
            <w:pPr>
              <w:jc w:val="center"/>
              <w:rPr>
                <w:rFonts w:hint="default" w:ascii="Times New Roman" w:hAnsi="Times New Roman" w:eastAsia="宋体" w:cs="Times New Roman"/>
                <w:b w:val="0"/>
                <w:bCs/>
                <w:color w:val="000000"/>
                <w:sz w:val="24"/>
                <w:szCs w:val="24"/>
                <w:lang w:val="en-US" w:eastAsia="zh-CN"/>
              </w:rPr>
            </w:pPr>
            <w:r>
              <w:rPr>
                <w:rFonts w:hint="default" w:ascii="Times New Roman" w:hAnsi="Times New Roman" w:eastAsia="宋体" w:cs="Times New Roman"/>
                <w:b w:val="0"/>
                <w:bCs/>
                <w:sz w:val="24"/>
                <w:szCs w:val="24"/>
              </w:rPr>
              <w:t>Conveyor Speed</w:t>
            </w:r>
          </w:p>
        </w:tc>
        <w:tc>
          <w:tcPr>
            <w:tcW w:w="2922" w:type="dxa"/>
            <w:tcBorders>
              <w:tl2br w:val="nil"/>
              <w:tr2bl w:val="nil"/>
            </w:tcBorders>
            <w:noWrap w:val="0"/>
            <w:vAlign w:val="center"/>
          </w:tcPr>
          <w:p w14:paraId="06FE51B3">
            <w:pPr>
              <w:jc w:val="center"/>
              <w:rPr>
                <w:rFonts w:hint="default" w:ascii="Times New Roman" w:hAnsi="Times New Roman" w:eastAsia="宋体" w:cs="Times New Roman"/>
                <w:b w:val="0"/>
                <w:bCs/>
                <w:color w:val="C00000"/>
                <w:sz w:val="24"/>
                <w:szCs w:val="24"/>
                <w:lang w:val="en-US" w:eastAsia="zh-CN"/>
              </w:rPr>
            </w:pPr>
          </w:p>
        </w:tc>
        <w:tc>
          <w:tcPr>
            <w:tcW w:w="2703" w:type="dxa"/>
            <w:tcBorders>
              <w:tl2br w:val="nil"/>
              <w:tr2bl w:val="nil"/>
            </w:tcBorders>
            <w:noWrap w:val="0"/>
            <w:vAlign w:val="center"/>
          </w:tcPr>
          <w:p w14:paraId="2255B969">
            <w:pPr>
              <w:jc w:val="center"/>
              <w:rPr>
                <w:rFonts w:hint="default" w:ascii="Times New Roman" w:hAnsi="Times New Roman" w:eastAsia="宋体" w:cs="Times New Roman"/>
                <w:b w:val="0"/>
                <w:bCs/>
                <w:color w:val="000000"/>
                <w:sz w:val="24"/>
                <w:szCs w:val="24"/>
              </w:rPr>
            </w:pPr>
          </w:p>
        </w:tc>
      </w:tr>
      <w:tr w14:paraId="1E77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5" w:type="dxa"/>
          </w:tblCellMar>
        </w:tblPrEx>
        <w:trPr>
          <w:trHeight w:val="90" w:hRule="atLeast"/>
          <w:jc w:val="center"/>
        </w:trPr>
        <w:tc>
          <w:tcPr>
            <w:tcW w:w="906" w:type="dxa"/>
            <w:tcBorders>
              <w:tl2br w:val="nil"/>
              <w:tr2bl w:val="nil"/>
            </w:tcBorders>
            <w:noWrap w:val="0"/>
            <w:vAlign w:val="center"/>
          </w:tcPr>
          <w:p w14:paraId="2683AA9C">
            <w:pPr>
              <w:ind w:left="110"/>
              <w:jc w:val="center"/>
              <w:rPr>
                <w:rFonts w:hint="default" w:ascii="Times New Roman" w:hAnsi="Times New Roman" w:eastAsia="宋体" w:cs="Times New Roman"/>
                <w:b w:val="0"/>
                <w:bCs/>
                <w:color w:val="000000"/>
                <w:sz w:val="24"/>
                <w:szCs w:val="24"/>
              </w:rPr>
            </w:pPr>
          </w:p>
        </w:tc>
        <w:tc>
          <w:tcPr>
            <w:tcW w:w="2841" w:type="dxa"/>
            <w:tcBorders>
              <w:tl2br w:val="nil"/>
              <w:tr2bl w:val="nil"/>
            </w:tcBorders>
            <w:noWrap w:val="0"/>
            <w:vAlign w:val="center"/>
          </w:tcPr>
          <w:p w14:paraId="3A211672">
            <w:pPr>
              <w:jc w:val="center"/>
              <w:rPr>
                <w:rFonts w:hint="default" w:ascii="Times New Roman" w:hAnsi="Times New Roman" w:eastAsia="宋体" w:cs="Times New Roman"/>
                <w:b w:val="0"/>
                <w:bCs/>
                <w:sz w:val="24"/>
                <w:szCs w:val="24"/>
                <w:lang w:val="en-US" w:eastAsia="zh-CN"/>
              </w:rPr>
            </w:pPr>
            <w:r>
              <w:rPr>
                <w:rFonts w:hint="default" w:ascii="Times New Roman" w:hAnsi="Times New Roman" w:cs="Times New Roman"/>
                <w:b w:val="0"/>
                <w:bCs/>
                <w:sz w:val="24"/>
                <w:szCs w:val="24"/>
                <w:lang w:val="en-US" w:eastAsia="zh-CN"/>
              </w:rPr>
              <w:t>Labeling Height Adjustment</w:t>
            </w:r>
          </w:p>
        </w:tc>
        <w:tc>
          <w:tcPr>
            <w:tcW w:w="2922" w:type="dxa"/>
            <w:tcBorders>
              <w:tl2br w:val="nil"/>
              <w:tr2bl w:val="nil"/>
            </w:tcBorders>
            <w:noWrap w:val="0"/>
            <w:vAlign w:val="center"/>
          </w:tcPr>
          <w:p w14:paraId="26EB4C77">
            <w:pPr>
              <w:jc w:val="center"/>
              <w:rPr>
                <w:rFonts w:hint="default" w:ascii="Times New Roman" w:hAnsi="Times New Roman" w:eastAsia="宋体"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900~1400mm</w:t>
            </w:r>
          </w:p>
        </w:tc>
        <w:tc>
          <w:tcPr>
            <w:tcW w:w="2703" w:type="dxa"/>
            <w:tcBorders>
              <w:tl2br w:val="nil"/>
              <w:tr2bl w:val="nil"/>
            </w:tcBorders>
            <w:noWrap w:val="0"/>
            <w:vAlign w:val="center"/>
          </w:tcPr>
          <w:p w14:paraId="285A8125">
            <w:pPr>
              <w:jc w:val="center"/>
              <w:rPr>
                <w:rFonts w:hint="default" w:ascii="Times New Roman" w:hAnsi="Times New Roman" w:eastAsia="宋体" w:cs="Times New Roman"/>
                <w:b w:val="0"/>
                <w:bCs/>
                <w:color w:val="000000"/>
                <w:sz w:val="24"/>
                <w:szCs w:val="24"/>
                <w:lang w:val="en-US" w:eastAsia="zh-CN"/>
              </w:rPr>
            </w:pPr>
            <w:r>
              <w:rPr>
                <w:rFonts w:hint="default" w:ascii="Times New Roman" w:hAnsi="Times New Roman" w:cs="Times New Roman"/>
                <w:b w:val="0"/>
                <w:bCs/>
                <w:color w:val="000000"/>
                <w:sz w:val="24"/>
                <w:szCs w:val="24"/>
                <w:lang w:val="en-US" w:eastAsia="zh-CN"/>
              </w:rPr>
              <w:t>To be determined by design</w:t>
            </w:r>
          </w:p>
        </w:tc>
      </w:tr>
    </w:tbl>
    <w:p w14:paraId="6B70C4F7">
      <w:pPr>
        <w:rPr>
          <w:rFonts w:hint="default" w:ascii="Times New Roman" w:hAnsi="Times New Roman" w:cs="Times New Roman"/>
          <w:b/>
          <w:bCs/>
          <w:sz w:val="28"/>
          <w:szCs w:val="28"/>
        </w:rPr>
      </w:pPr>
    </w:p>
    <w:p w14:paraId="5B7BCE9E">
      <w:pPr>
        <w:rPr>
          <w:rFonts w:hint="default" w:ascii="Times New Roman" w:hAnsi="Times New Roman" w:cs="Times New Roman"/>
          <w:b/>
          <w:bCs/>
          <w:sz w:val="28"/>
          <w:szCs w:val="28"/>
        </w:rPr>
      </w:pPr>
      <w:r>
        <w:rPr>
          <w:rFonts w:hint="default" w:ascii="Times New Roman" w:hAnsi="Times New Roman" w:cs="Times New Roman"/>
          <w:b/>
          <w:bCs/>
          <w:sz w:val="28"/>
          <w:szCs w:val="28"/>
        </w:rPr>
        <w:t>2. Printer Specifications</w:t>
      </w:r>
    </w:p>
    <w:tbl>
      <w:tblPr>
        <w:tblStyle w:val="5"/>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972"/>
        <w:gridCol w:w="4661"/>
      </w:tblGrid>
      <w:tr w14:paraId="437F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3" w:type="dxa"/>
            <w:gridSpan w:val="2"/>
            <w:vAlign w:val="center"/>
          </w:tcPr>
          <w:p w14:paraId="6A419990">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Paper exit direction</w:t>
            </w:r>
          </w:p>
        </w:tc>
        <w:tc>
          <w:tcPr>
            <w:tcW w:w="4661" w:type="dxa"/>
            <w:vAlign w:val="center"/>
          </w:tcPr>
          <w:p w14:paraId="7B215D19">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right side</w:t>
            </w:r>
          </w:p>
        </w:tc>
      </w:tr>
      <w:tr w14:paraId="258A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3" w:type="dxa"/>
            <w:gridSpan w:val="2"/>
            <w:vAlign w:val="center"/>
          </w:tcPr>
          <w:p w14:paraId="03705A86">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Printing method</w:t>
            </w:r>
          </w:p>
        </w:tc>
        <w:tc>
          <w:tcPr>
            <w:tcW w:w="4661" w:type="dxa"/>
            <w:vAlign w:val="center"/>
          </w:tcPr>
          <w:p w14:paraId="0C71397A">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thermal transfer / direct thermal</w:t>
            </w:r>
          </w:p>
        </w:tc>
      </w:tr>
      <w:tr w14:paraId="5A70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3" w:type="dxa"/>
            <w:gridSpan w:val="2"/>
            <w:vAlign w:val="center"/>
          </w:tcPr>
          <w:p w14:paraId="618503C7">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Print resolution</w:t>
            </w:r>
          </w:p>
        </w:tc>
        <w:tc>
          <w:tcPr>
            <w:tcW w:w="4661" w:type="dxa"/>
            <w:vAlign w:val="center"/>
          </w:tcPr>
          <w:p w14:paraId="618540B1">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300</w:t>
            </w:r>
            <w:r>
              <w:rPr>
                <w:rFonts w:hint="eastAsia" w:ascii="Times New Roman" w:hAnsi="Times New Roman" w:cs="Times New Roman"/>
                <w:sz w:val="24"/>
                <w:szCs w:val="24"/>
                <w:vertAlign w:val="baseline"/>
                <w:lang w:val="en-US" w:eastAsia="zh-CN"/>
              </w:rPr>
              <w:t xml:space="preserve"> </w:t>
            </w:r>
            <w:r>
              <w:rPr>
                <w:rFonts w:hint="default" w:ascii="Times New Roman" w:hAnsi="Times New Roman" w:cs="Times New Roman"/>
                <w:sz w:val="24"/>
                <w:szCs w:val="24"/>
                <w:vertAlign w:val="baseline"/>
              </w:rPr>
              <w:t>dpi</w:t>
            </w:r>
          </w:p>
        </w:tc>
      </w:tr>
      <w:tr w14:paraId="7C142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3" w:type="dxa"/>
            <w:gridSpan w:val="2"/>
            <w:vAlign w:val="center"/>
          </w:tcPr>
          <w:p w14:paraId="194383CD">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Maximum print speed</w:t>
            </w:r>
          </w:p>
        </w:tc>
        <w:tc>
          <w:tcPr>
            <w:tcW w:w="4661" w:type="dxa"/>
            <w:vAlign w:val="center"/>
          </w:tcPr>
          <w:p w14:paraId="4CD1BA72">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254mm/s</w:t>
            </w:r>
          </w:p>
        </w:tc>
      </w:tr>
      <w:tr w14:paraId="6B18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3" w:type="dxa"/>
            <w:gridSpan w:val="2"/>
            <w:vAlign w:val="center"/>
          </w:tcPr>
          <w:p w14:paraId="7E255489">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Maximum print width</w:t>
            </w:r>
          </w:p>
        </w:tc>
        <w:tc>
          <w:tcPr>
            <w:tcW w:w="4661" w:type="dxa"/>
            <w:vAlign w:val="center"/>
          </w:tcPr>
          <w:p w14:paraId="09EFDFA1">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168.0mm</w:t>
            </w:r>
          </w:p>
        </w:tc>
      </w:tr>
      <w:tr w14:paraId="3193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683" w:type="dxa"/>
            <w:gridSpan w:val="2"/>
            <w:vAlign w:val="center"/>
          </w:tcPr>
          <w:p w14:paraId="4228CC5A">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Printable area</w:t>
            </w:r>
          </w:p>
        </w:tc>
        <w:tc>
          <w:tcPr>
            <w:tcW w:w="4661" w:type="dxa"/>
            <w:vAlign w:val="center"/>
          </w:tcPr>
          <w:p w14:paraId="57C12385">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2 mm from label edge</w:t>
            </w:r>
          </w:p>
        </w:tc>
      </w:tr>
      <w:tr w14:paraId="7EE3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3" w:type="dxa"/>
            <w:gridSpan w:val="2"/>
            <w:vAlign w:val="center"/>
          </w:tcPr>
          <w:p w14:paraId="4B25AA50">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Label material</w:t>
            </w:r>
          </w:p>
        </w:tc>
        <w:tc>
          <w:tcPr>
            <w:tcW w:w="4661" w:type="dxa"/>
            <w:vAlign w:val="center"/>
          </w:tcPr>
          <w:p w14:paraId="2982FE30">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paper, hang tag cardstock, plastic materials (PET, PE, PP, PI, PVC, PU, Acrylate)</w:t>
            </w:r>
          </w:p>
        </w:tc>
      </w:tr>
      <w:tr w14:paraId="6542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1" w:type="dxa"/>
            <w:vMerge w:val="restart"/>
            <w:vAlign w:val="center"/>
          </w:tcPr>
          <w:p w14:paraId="72D50706">
            <w:pPr>
              <w:jc w:val="left"/>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Paper roll</w:t>
            </w:r>
          </w:p>
        </w:tc>
        <w:tc>
          <w:tcPr>
            <w:tcW w:w="2972" w:type="dxa"/>
            <w:vAlign w:val="center"/>
          </w:tcPr>
          <w:p w14:paraId="49626754">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Paper roll type</w:t>
            </w:r>
          </w:p>
        </w:tc>
        <w:tc>
          <w:tcPr>
            <w:tcW w:w="4661" w:type="dxa"/>
            <w:vAlign w:val="center"/>
          </w:tcPr>
          <w:p w14:paraId="6E38527B">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Paper roll type</w:t>
            </w:r>
          </w:p>
        </w:tc>
      </w:tr>
      <w:tr w14:paraId="351D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11" w:type="dxa"/>
            <w:vMerge w:val="continue"/>
            <w:vAlign w:val="center"/>
          </w:tcPr>
          <w:p w14:paraId="1667DD52">
            <w:pPr>
              <w:jc w:val="left"/>
              <w:rPr>
                <w:rFonts w:hint="default" w:ascii="Times New Roman" w:hAnsi="Times New Roman" w:cs="Times New Roman"/>
                <w:sz w:val="24"/>
                <w:szCs w:val="24"/>
                <w:vertAlign w:val="baseline"/>
              </w:rPr>
            </w:pPr>
          </w:p>
        </w:tc>
        <w:tc>
          <w:tcPr>
            <w:tcW w:w="2972" w:type="dxa"/>
            <w:vAlign w:val="center"/>
          </w:tcPr>
          <w:p w14:paraId="207BB921">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Maximum outer diameter</w:t>
            </w:r>
          </w:p>
        </w:tc>
        <w:tc>
          <w:tcPr>
            <w:tcW w:w="4661" w:type="dxa"/>
            <w:vAlign w:val="center"/>
          </w:tcPr>
          <w:p w14:paraId="700EB489">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300 mm</w:t>
            </w:r>
          </w:p>
        </w:tc>
      </w:tr>
      <w:tr w14:paraId="3801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1" w:type="dxa"/>
            <w:vMerge w:val="continue"/>
            <w:vAlign w:val="center"/>
          </w:tcPr>
          <w:p w14:paraId="50D24CA4">
            <w:pPr>
              <w:jc w:val="left"/>
              <w:rPr>
                <w:rFonts w:hint="default" w:ascii="Times New Roman" w:hAnsi="Times New Roman" w:cs="Times New Roman"/>
                <w:sz w:val="24"/>
                <w:szCs w:val="24"/>
                <w:vertAlign w:val="baseline"/>
              </w:rPr>
            </w:pPr>
          </w:p>
        </w:tc>
        <w:tc>
          <w:tcPr>
            <w:tcW w:w="2972" w:type="dxa"/>
            <w:vAlign w:val="center"/>
          </w:tcPr>
          <w:p w14:paraId="08E1878B">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Core diameter</w:t>
            </w:r>
          </w:p>
        </w:tc>
        <w:tc>
          <w:tcPr>
            <w:tcW w:w="4661" w:type="dxa"/>
            <w:vAlign w:val="center"/>
          </w:tcPr>
          <w:p w14:paraId="40E82D49">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76 mm</w:t>
            </w:r>
          </w:p>
        </w:tc>
      </w:tr>
      <w:tr w14:paraId="0096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1" w:type="dxa"/>
            <w:vMerge w:val="restart"/>
            <w:vAlign w:val="center"/>
          </w:tcPr>
          <w:p w14:paraId="05CAD7BC">
            <w:pPr>
              <w:jc w:val="left"/>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Label</w:t>
            </w:r>
          </w:p>
        </w:tc>
        <w:tc>
          <w:tcPr>
            <w:tcW w:w="2972" w:type="dxa"/>
            <w:vAlign w:val="center"/>
          </w:tcPr>
          <w:p w14:paraId="69F531B6">
            <w:pPr>
              <w:rPr>
                <w:rFonts w:hint="default" w:ascii="Times New Roman" w:hAnsi="Times New Roman" w:cs="Times New Roman"/>
                <w:sz w:val="24"/>
                <w:szCs w:val="24"/>
                <w:vertAlign w:val="baseline"/>
              </w:rPr>
            </w:pPr>
            <w:r>
              <w:rPr>
                <w:rFonts w:hint="eastAsia" w:ascii="Times New Roman" w:hAnsi="Times New Roman" w:cs="Times New Roman"/>
                <w:sz w:val="24"/>
                <w:szCs w:val="24"/>
                <w:vertAlign w:val="baseline"/>
                <w:lang w:val="en-US" w:eastAsia="zh-CN"/>
              </w:rPr>
              <w:t>M</w:t>
            </w:r>
            <w:r>
              <w:rPr>
                <w:rFonts w:hint="default" w:ascii="Times New Roman" w:hAnsi="Times New Roman" w:cs="Times New Roman"/>
                <w:sz w:val="24"/>
                <w:szCs w:val="24"/>
                <w:vertAlign w:val="baseline"/>
              </w:rPr>
              <w:t>inimum height</w:t>
            </w:r>
          </w:p>
        </w:tc>
        <w:tc>
          <w:tcPr>
            <w:tcW w:w="4661" w:type="dxa"/>
            <w:vAlign w:val="center"/>
          </w:tcPr>
          <w:p w14:paraId="53A13899">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6 mm</w:t>
            </w:r>
          </w:p>
        </w:tc>
      </w:tr>
      <w:tr w14:paraId="4D65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11" w:type="dxa"/>
            <w:vMerge w:val="continue"/>
            <w:vAlign w:val="center"/>
          </w:tcPr>
          <w:p w14:paraId="23835A2B">
            <w:pPr>
              <w:jc w:val="left"/>
              <w:rPr>
                <w:rFonts w:hint="default" w:ascii="Times New Roman" w:hAnsi="Times New Roman" w:cs="Times New Roman"/>
                <w:sz w:val="24"/>
                <w:szCs w:val="24"/>
                <w:vertAlign w:val="baseline"/>
              </w:rPr>
            </w:pPr>
          </w:p>
        </w:tc>
        <w:tc>
          <w:tcPr>
            <w:tcW w:w="2972" w:type="dxa"/>
            <w:vAlign w:val="center"/>
          </w:tcPr>
          <w:p w14:paraId="6AF00DC8">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Width</w:t>
            </w:r>
          </w:p>
        </w:tc>
        <w:tc>
          <w:tcPr>
            <w:tcW w:w="4661" w:type="dxa"/>
            <w:vAlign w:val="center"/>
          </w:tcPr>
          <w:p w14:paraId="477C82A9">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20-170mm</w:t>
            </w:r>
          </w:p>
        </w:tc>
      </w:tr>
      <w:tr w14:paraId="5DA7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1" w:type="dxa"/>
            <w:vMerge w:val="continue"/>
            <w:vAlign w:val="center"/>
          </w:tcPr>
          <w:p w14:paraId="503B7CB7">
            <w:pPr>
              <w:jc w:val="left"/>
              <w:rPr>
                <w:rFonts w:hint="default" w:ascii="Times New Roman" w:hAnsi="Times New Roman" w:cs="Times New Roman"/>
                <w:sz w:val="24"/>
                <w:szCs w:val="24"/>
                <w:vertAlign w:val="baseline"/>
              </w:rPr>
            </w:pPr>
          </w:p>
        </w:tc>
        <w:tc>
          <w:tcPr>
            <w:tcW w:w="2972" w:type="dxa"/>
            <w:vAlign w:val="center"/>
          </w:tcPr>
          <w:p w14:paraId="4451A04D">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Thickness</w:t>
            </w:r>
          </w:p>
        </w:tc>
        <w:tc>
          <w:tcPr>
            <w:tcW w:w="4661" w:type="dxa"/>
            <w:vAlign w:val="center"/>
          </w:tcPr>
          <w:p w14:paraId="0ECE8B82">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0.03 - 0.6mm</w:t>
            </w:r>
          </w:p>
        </w:tc>
      </w:tr>
      <w:tr w14:paraId="4371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1" w:type="dxa"/>
            <w:vMerge w:val="restart"/>
            <w:vAlign w:val="center"/>
          </w:tcPr>
          <w:p w14:paraId="6361EB9B">
            <w:pPr>
              <w:jc w:val="left"/>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Label backing</w:t>
            </w:r>
          </w:p>
        </w:tc>
        <w:tc>
          <w:tcPr>
            <w:tcW w:w="2972" w:type="dxa"/>
            <w:vAlign w:val="center"/>
          </w:tcPr>
          <w:p w14:paraId="76E7F03E">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Width</w:t>
            </w:r>
          </w:p>
        </w:tc>
        <w:tc>
          <w:tcPr>
            <w:tcW w:w="4661" w:type="dxa"/>
            <w:vAlign w:val="center"/>
          </w:tcPr>
          <w:p w14:paraId="4D3FE7CE">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24-170mm</w:t>
            </w:r>
          </w:p>
        </w:tc>
      </w:tr>
      <w:tr w14:paraId="16FD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1" w:type="dxa"/>
            <w:vMerge w:val="continue"/>
            <w:vAlign w:val="center"/>
          </w:tcPr>
          <w:p w14:paraId="22325327">
            <w:pPr>
              <w:jc w:val="left"/>
              <w:rPr>
                <w:rFonts w:hint="default" w:ascii="Times New Roman" w:hAnsi="Times New Roman" w:cs="Times New Roman"/>
                <w:sz w:val="24"/>
                <w:szCs w:val="24"/>
                <w:vertAlign w:val="baseline"/>
              </w:rPr>
            </w:pPr>
          </w:p>
        </w:tc>
        <w:tc>
          <w:tcPr>
            <w:tcW w:w="2972" w:type="dxa"/>
            <w:vAlign w:val="center"/>
          </w:tcPr>
          <w:p w14:paraId="312316D9">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Thickness</w:t>
            </w:r>
          </w:p>
        </w:tc>
        <w:tc>
          <w:tcPr>
            <w:tcW w:w="4661" w:type="dxa"/>
            <w:vAlign w:val="center"/>
          </w:tcPr>
          <w:p w14:paraId="54D809B0">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0.03 - 0.16mm</w:t>
            </w:r>
          </w:p>
        </w:tc>
      </w:tr>
      <w:tr w14:paraId="5E0F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1" w:type="dxa"/>
            <w:vMerge w:val="restart"/>
            <w:vAlign w:val="center"/>
          </w:tcPr>
          <w:p w14:paraId="1301E8F5">
            <w:pPr>
              <w:jc w:val="left"/>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Ribbon</w:t>
            </w:r>
          </w:p>
        </w:tc>
        <w:tc>
          <w:tcPr>
            <w:tcW w:w="2972" w:type="dxa"/>
            <w:vAlign w:val="center"/>
          </w:tcPr>
          <w:p w14:paraId="3F84065A">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Ribbon orientation</w:t>
            </w:r>
          </w:p>
        </w:tc>
        <w:tc>
          <w:tcPr>
            <w:tcW w:w="4661" w:type="dxa"/>
            <w:vAlign w:val="center"/>
          </w:tcPr>
          <w:p w14:paraId="6500DEE4">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outside wound / inside wound</w:t>
            </w:r>
          </w:p>
        </w:tc>
      </w:tr>
      <w:tr w14:paraId="3CE09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1" w:type="dxa"/>
            <w:vMerge w:val="continue"/>
            <w:vAlign w:val="center"/>
          </w:tcPr>
          <w:p w14:paraId="78E37534">
            <w:pPr>
              <w:jc w:val="left"/>
              <w:rPr>
                <w:rFonts w:hint="default" w:ascii="Times New Roman" w:hAnsi="Times New Roman" w:cs="Times New Roman"/>
                <w:sz w:val="24"/>
                <w:szCs w:val="24"/>
                <w:vertAlign w:val="baseline"/>
              </w:rPr>
            </w:pPr>
          </w:p>
        </w:tc>
        <w:tc>
          <w:tcPr>
            <w:tcW w:w="2972" w:type="dxa"/>
            <w:vAlign w:val="center"/>
          </w:tcPr>
          <w:p w14:paraId="6EBA5A26">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Maximum outer diameter</w:t>
            </w:r>
          </w:p>
        </w:tc>
        <w:tc>
          <w:tcPr>
            <w:tcW w:w="4661" w:type="dxa"/>
            <w:vAlign w:val="center"/>
          </w:tcPr>
          <w:p w14:paraId="59A18575">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90 mm</w:t>
            </w:r>
          </w:p>
        </w:tc>
      </w:tr>
      <w:tr w14:paraId="1E4A6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1" w:type="dxa"/>
            <w:vMerge w:val="continue"/>
            <w:vAlign w:val="center"/>
          </w:tcPr>
          <w:p w14:paraId="7356CABF">
            <w:pPr>
              <w:jc w:val="left"/>
              <w:rPr>
                <w:rFonts w:hint="default" w:ascii="Times New Roman" w:hAnsi="Times New Roman" w:cs="Times New Roman"/>
                <w:sz w:val="24"/>
                <w:szCs w:val="24"/>
                <w:vertAlign w:val="baseline"/>
              </w:rPr>
            </w:pPr>
          </w:p>
        </w:tc>
        <w:tc>
          <w:tcPr>
            <w:tcW w:w="2972" w:type="dxa"/>
            <w:vAlign w:val="center"/>
          </w:tcPr>
          <w:p w14:paraId="38E69D3D">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Inner diameter</w:t>
            </w:r>
          </w:p>
        </w:tc>
        <w:tc>
          <w:tcPr>
            <w:tcW w:w="4661" w:type="dxa"/>
            <w:vAlign w:val="center"/>
          </w:tcPr>
          <w:p w14:paraId="21EDCF2F">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25.4mm</w:t>
            </w:r>
          </w:p>
        </w:tc>
      </w:tr>
      <w:tr w14:paraId="7A27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1" w:type="dxa"/>
            <w:vMerge w:val="continue"/>
            <w:vAlign w:val="center"/>
          </w:tcPr>
          <w:p w14:paraId="02C89F99">
            <w:pPr>
              <w:jc w:val="left"/>
              <w:rPr>
                <w:rFonts w:hint="default" w:ascii="Times New Roman" w:hAnsi="Times New Roman" w:cs="Times New Roman"/>
                <w:sz w:val="24"/>
                <w:szCs w:val="24"/>
                <w:vertAlign w:val="baseline"/>
              </w:rPr>
            </w:pPr>
          </w:p>
        </w:tc>
        <w:tc>
          <w:tcPr>
            <w:tcW w:w="2972" w:type="dxa"/>
            <w:vAlign w:val="center"/>
          </w:tcPr>
          <w:p w14:paraId="2F838D80">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Maximum length</w:t>
            </w:r>
          </w:p>
        </w:tc>
        <w:tc>
          <w:tcPr>
            <w:tcW w:w="4661" w:type="dxa"/>
            <w:vAlign w:val="center"/>
          </w:tcPr>
          <w:p w14:paraId="1547BF3B">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600 mm</w:t>
            </w:r>
          </w:p>
        </w:tc>
      </w:tr>
      <w:tr w14:paraId="7FEF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1" w:type="dxa"/>
            <w:vMerge w:val="continue"/>
            <w:vAlign w:val="center"/>
          </w:tcPr>
          <w:p w14:paraId="0EE323E5">
            <w:pPr>
              <w:jc w:val="left"/>
              <w:rPr>
                <w:rFonts w:hint="default" w:ascii="Times New Roman" w:hAnsi="Times New Roman" w:cs="Times New Roman"/>
                <w:sz w:val="24"/>
                <w:szCs w:val="24"/>
                <w:vertAlign w:val="baseline"/>
              </w:rPr>
            </w:pPr>
          </w:p>
        </w:tc>
        <w:tc>
          <w:tcPr>
            <w:tcW w:w="2972" w:type="dxa"/>
            <w:vAlign w:val="center"/>
          </w:tcPr>
          <w:p w14:paraId="5E2BBB5B">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Ribbon width</w:t>
            </w:r>
          </w:p>
        </w:tc>
        <w:tc>
          <w:tcPr>
            <w:tcW w:w="4661" w:type="dxa"/>
            <w:vAlign w:val="center"/>
          </w:tcPr>
          <w:p w14:paraId="7DADEECC">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25-170mm</w:t>
            </w:r>
          </w:p>
        </w:tc>
      </w:tr>
      <w:tr w14:paraId="03E6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1" w:type="dxa"/>
            <w:vMerge w:val="restart"/>
            <w:vAlign w:val="center"/>
          </w:tcPr>
          <w:p w14:paraId="58A76849">
            <w:pPr>
              <w:jc w:val="left"/>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Label sensor</w:t>
            </w:r>
          </w:p>
        </w:tc>
        <w:tc>
          <w:tcPr>
            <w:tcW w:w="2972" w:type="dxa"/>
            <w:vAlign w:val="center"/>
          </w:tcPr>
          <w:p w14:paraId="553E87AB">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Through-type sensor</w:t>
            </w:r>
          </w:p>
        </w:tc>
        <w:tc>
          <w:tcPr>
            <w:tcW w:w="4661" w:type="dxa"/>
            <w:vAlign w:val="center"/>
          </w:tcPr>
          <w:p w14:paraId="27F417CD">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detects label front edge, punched mark, label rear edge, or black mark on transparent labels.</w:t>
            </w:r>
          </w:p>
        </w:tc>
      </w:tr>
      <w:tr w14:paraId="2E6C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1" w:type="dxa"/>
            <w:vMerge w:val="continue"/>
            <w:vAlign w:val="center"/>
          </w:tcPr>
          <w:p w14:paraId="2C99D12D">
            <w:pPr>
              <w:jc w:val="left"/>
              <w:rPr>
                <w:rFonts w:hint="default" w:ascii="Times New Roman" w:hAnsi="Times New Roman" w:cs="Times New Roman"/>
                <w:sz w:val="24"/>
                <w:szCs w:val="24"/>
                <w:vertAlign w:val="baseline"/>
              </w:rPr>
            </w:pPr>
          </w:p>
        </w:tc>
        <w:tc>
          <w:tcPr>
            <w:tcW w:w="2972" w:type="dxa"/>
            <w:vAlign w:val="center"/>
          </w:tcPr>
          <w:p w14:paraId="2F3845AC">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Reflective sensor</w:t>
            </w:r>
          </w:p>
        </w:tc>
        <w:tc>
          <w:tcPr>
            <w:tcW w:w="4661" w:type="dxa"/>
            <w:vAlign w:val="center"/>
          </w:tcPr>
          <w:p w14:paraId="450B7418">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detects label front edge, label rear edge, or black mark on transparent labels.</w:t>
            </w:r>
          </w:p>
        </w:tc>
      </w:tr>
      <w:tr w14:paraId="4DD5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1" w:type="dxa"/>
            <w:vMerge w:val="continue"/>
            <w:vAlign w:val="center"/>
          </w:tcPr>
          <w:p w14:paraId="60A28AA0">
            <w:pPr>
              <w:jc w:val="left"/>
              <w:rPr>
                <w:rFonts w:hint="default" w:ascii="Times New Roman" w:hAnsi="Times New Roman" w:cs="Times New Roman"/>
                <w:sz w:val="24"/>
                <w:szCs w:val="24"/>
                <w:vertAlign w:val="baseline"/>
              </w:rPr>
            </w:pPr>
          </w:p>
        </w:tc>
        <w:tc>
          <w:tcPr>
            <w:tcW w:w="2972" w:type="dxa"/>
            <w:vAlign w:val="center"/>
          </w:tcPr>
          <w:p w14:paraId="4E535100">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Sensor distance</w:t>
            </w:r>
          </w:p>
        </w:tc>
        <w:tc>
          <w:tcPr>
            <w:tcW w:w="4661" w:type="dxa"/>
            <w:vAlign w:val="center"/>
          </w:tcPr>
          <w:p w14:paraId="3F2CBA04">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5-60mm</w:t>
            </w:r>
          </w:p>
        </w:tc>
      </w:tr>
      <w:tr w14:paraId="3C35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1" w:type="dxa"/>
            <w:vMerge w:val="continue"/>
            <w:vAlign w:val="center"/>
          </w:tcPr>
          <w:p w14:paraId="74A5821D">
            <w:pPr>
              <w:jc w:val="left"/>
              <w:rPr>
                <w:rFonts w:hint="default" w:ascii="Times New Roman" w:hAnsi="Times New Roman" w:cs="Times New Roman"/>
                <w:sz w:val="24"/>
                <w:szCs w:val="24"/>
                <w:vertAlign w:val="baseline"/>
              </w:rPr>
            </w:pPr>
          </w:p>
        </w:tc>
        <w:tc>
          <w:tcPr>
            <w:tcW w:w="2972" w:type="dxa"/>
            <w:vAlign w:val="center"/>
          </w:tcPr>
          <w:p w14:paraId="77D86473">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Maximum detectable height of the sensor</w:t>
            </w:r>
          </w:p>
        </w:tc>
        <w:tc>
          <w:tcPr>
            <w:tcW w:w="4661" w:type="dxa"/>
            <w:vAlign w:val="center"/>
          </w:tcPr>
          <w:p w14:paraId="45F33E8B">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2mm</w:t>
            </w:r>
          </w:p>
        </w:tc>
      </w:tr>
      <w:tr w14:paraId="42A9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711" w:type="dxa"/>
            <w:vMerge w:val="restart"/>
            <w:vAlign w:val="center"/>
          </w:tcPr>
          <w:p w14:paraId="0C820928">
            <w:pPr>
              <w:jc w:val="left"/>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Data interface</w:t>
            </w:r>
          </w:p>
        </w:tc>
        <w:tc>
          <w:tcPr>
            <w:tcW w:w="2972" w:type="dxa"/>
            <w:vAlign w:val="center"/>
          </w:tcPr>
          <w:p w14:paraId="0A020AC3">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RS232C serial port</w:t>
            </w:r>
          </w:p>
        </w:tc>
        <w:tc>
          <w:tcPr>
            <w:tcW w:w="4661" w:type="dxa"/>
            <w:vAlign w:val="center"/>
          </w:tcPr>
          <w:p w14:paraId="6E5F79E9">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1,200 to 230,400 Baud / 8 Bit</w:t>
            </w:r>
          </w:p>
        </w:tc>
      </w:tr>
      <w:tr w14:paraId="1FBF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1" w:type="dxa"/>
            <w:vMerge w:val="continue"/>
            <w:vAlign w:val="center"/>
          </w:tcPr>
          <w:p w14:paraId="54F6D6E3">
            <w:pPr>
              <w:jc w:val="left"/>
              <w:rPr>
                <w:rFonts w:hint="default" w:ascii="Times New Roman" w:hAnsi="Times New Roman" w:cs="Times New Roman"/>
                <w:sz w:val="24"/>
                <w:szCs w:val="24"/>
                <w:vertAlign w:val="baseline"/>
              </w:rPr>
            </w:pPr>
          </w:p>
        </w:tc>
        <w:tc>
          <w:tcPr>
            <w:tcW w:w="2972" w:type="dxa"/>
            <w:vAlign w:val="center"/>
          </w:tcPr>
          <w:p w14:paraId="0025E878">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Ethernet</w:t>
            </w:r>
          </w:p>
        </w:tc>
        <w:tc>
          <w:tcPr>
            <w:tcW w:w="4661" w:type="dxa"/>
            <w:vAlign w:val="center"/>
          </w:tcPr>
          <w:p w14:paraId="2D3377D5">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10/100 Mbit/s</w:t>
            </w:r>
          </w:p>
        </w:tc>
      </w:tr>
      <w:tr w14:paraId="2993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1" w:type="dxa"/>
            <w:vMerge w:val="restart"/>
            <w:vAlign w:val="center"/>
          </w:tcPr>
          <w:p w14:paraId="6A5DC201">
            <w:pPr>
              <w:jc w:val="left"/>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Pattern</w:t>
            </w:r>
          </w:p>
        </w:tc>
        <w:tc>
          <w:tcPr>
            <w:tcW w:w="2972" w:type="dxa"/>
            <w:vAlign w:val="center"/>
          </w:tcPr>
          <w:p w14:paraId="72103EB0">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Graphic elements</w:t>
            </w:r>
          </w:p>
        </w:tc>
        <w:tc>
          <w:tcPr>
            <w:tcW w:w="4661" w:type="dxa"/>
            <w:vAlign w:val="center"/>
          </w:tcPr>
          <w:p w14:paraId="1CD1CF91">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lines, arrows, rectangles, circles, ellipses, filled shapes</w:t>
            </w:r>
          </w:p>
        </w:tc>
      </w:tr>
      <w:tr w14:paraId="752C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1" w:type="dxa"/>
            <w:vMerge w:val="continue"/>
            <w:vAlign w:val="center"/>
          </w:tcPr>
          <w:p w14:paraId="509B66A7">
            <w:pPr>
              <w:jc w:val="left"/>
              <w:rPr>
                <w:rFonts w:hint="default" w:ascii="Times New Roman" w:hAnsi="Times New Roman" w:cs="Times New Roman"/>
                <w:sz w:val="24"/>
                <w:szCs w:val="24"/>
                <w:vertAlign w:val="baseline"/>
              </w:rPr>
            </w:pPr>
          </w:p>
        </w:tc>
        <w:tc>
          <w:tcPr>
            <w:tcW w:w="2972" w:type="dxa"/>
            <w:vAlign w:val="center"/>
          </w:tcPr>
          <w:p w14:paraId="7E1657EE">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Pattern format</w:t>
            </w:r>
          </w:p>
        </w:tc>
        <w:tc>
          <w:tcPr>
            <w:tcW w:w="4661" w:type="dxa"/>
            <w:vAlign w:val="center"/>
          </w:tcPr>
          <w:p w14:paraId="1421721B">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PCX, IMG, BMP, TIF, MAC, GIF, PNG</w:t>
            </w:r>
          </w:p>
        </w:tc>
      </w:tr>
      <w:tr w14:paraId="54671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1" w:type="dxa"/>
            <w:vMerge w:val="restart"/>
            <w:vAlign w:val="center"/>
          </w:tcPr>
          <w:p w14:paraId="41088219">
            <w:pPr>
              <w:jc w:val="left"/>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Barcode</w:t>
            </w:r>
          </w:p>
        </w:tc>
        <w:tc>
          <w:tcPr>
            <w:tcW w:w="2972" w:type="dxa"/>
            <w:vAlign w:val="center"/>
          </w:tcPr>
          <w:p w14:paraId="44AED0B7">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1D barcode</w:t>
            </w:r>
          </w:p>
        </w:tc>
        <w:tc>
          <w:tcPr>
            <w:tcW w:w="4661" w:type="dxa"/>
            <w:vAlign w:val="center"/>
          </w:tcPr>
          <w:p w14:paraId="3E0AAA31">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Code 39, Code 93</w:t>
            </w:r>
          </w:p>
          <w:p w14:paraId="02C4A3BD">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Code 39 Full ASCII</w:t>
            </w:r>
          </w:p>
          <w:p w14:paraId="71A4E69F">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Code 128 A, B, C</w:t>
            </w:r>
          </w:p>
        </w:tc>
      </w:tr>
      <w:tr w14:paraId="2CEF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1" w:type="dxa"/>
            <w:vMerge w:val="continue"/>
            <w:vAlign w:val="center"/>
          </w:tcPr>
          <w:p w14:paraId="1EED2FF9">
            <w:pPr>
              <w:jc w:val="left"/>
              <w:rPr>
                <w:rFonts w:hint="default" w:ascii="Times New Roman" w:hAnsi="Times New Roman" w:cs="Times New Roman"/>
                <w:sz w:val="24"/>
                <w:szCs w:val="24"/>
                <w:vertAlign w:val="baseline"/>
              </w:rPr>
            </w:pPr>
          </w:p>
        </w:tc>
        <w:tc>
          <w:tcPr>
            <w:tcW w:w="2972" w:type="dxa"/>
            <w:vAlign w:val="center"/>
          </w:tcPr>
          <w:p w14:paraId="5F3D5621">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2D barcode and stacked 2D barcode</w:t>
            </w:r>
          </w:p>
        </w:tc>
        <w:tc>
          <w:tcPr>
            <w:tcW w:w="4661" w:type="dxa"/>
            <w:vAlign w:val="center"/>
          </w:tcPr>
          <w:p w14:paraId="651EADD3">
            <w:pPr>
              <w:jc w:val="left"/>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DataMatrix DataMatrix Rectangle Extension</w:t>
            </w:r>
          </w:p>
          <w:p w14:paraId="5E3CA9C8">
            <w:pPr>
              <w:jc w:val="left"/>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QR-Code Micro QR-Code GS1 QR-Code GS1 DataMatrix</w:t>
            </w:r>
            <w:r>
              <w:rPr>
                <w:rFonts w:hint="eastAsia" w:ascii="Times New Roman" w:hAnsi="Times New Roman" w:cs="Times New Roman"/>
                <w:sz w:val="24"/>
                <w:szCs w:val="24"/>
                <w:vertAlign w:val="baseline"/>
                <w:lang w:val="en-US" w:eastAsia="zh-CN"/>
              </w:rPr>
              <w:t xml:space="preserve"> </w:t>
            </w:r>
            <w:r>
              <w:rPr>
                <w:rFonts w:hint="default" w:ascii="Times New Roman" w:hAnsi="Times New Roman" w:cs="Times New Roman"/>
                <w:sz w:val="24"/>
                <w:szCs w:val="24"/>
                <w:vertAlign w:val="baseline"/>
              </w:rPr>
              <w:t>PDF 417 Micro PDF 417 UPS MaxiCode GS1 DataBar</w:t>
            </w:r>
            <w:r>
              <w:rPr>
                <w:rFonts w:hint="eastAsia" w:ascii="Times New Roman" w:hAnsi="Times New Roman" w:cs="Times New Roman"/>
                <w:sz w:val="24"/>
                <w:szCs w:val="24"/>
                <w:vertAlign w:val="baseline"/>
                <w:lang w:val="en-US" w:eastAsia="zh-CN"/>
              </w:rPr>
              <w:t xml:space="preserve"> </w:t>
            </w:r>
            <w:r>
              <w:rPr>
                <w:rFonts w:hint="default" w:ascii="Times New Roman" w:hAnsi="Times New Roman" w:cs="Times New Roman"/>
                <w:sz w:val="24"/>
                <w:szCs w:val="24"/>
                <w:vertAlign w:val="baseline"/>
              </w:rPr>
              <w:t>Aztec Codablock FDotcode RSS 14 truncated,limited,stacked, stacked omni-directional</w:t>
            </w:r>
          </w:p>
        </w:tc>
      </w:tr>
      <w:tr w14:paraId="592B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1" w:type="dxa"/>
            <w:vMerge w:val="restart"/>
            <w:vAlign w:val="center"/>
          </w:tcPr>
          <w:p w14:paraId="49AA1740">
            <w:pPr>
              <w:jc w:val="left"/>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Operating environment</w:t>
            </w:r>
          </w:p>
        </w:tc>
        <w:tc>
          <w:tcPr>
            <w:tcW w:w="2972" w:type="dxa"/>
            <w:vAlign w:val="center"/>
          </w:tcPr>
          <w:p w14:paraId="715E04F8">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Operating voltage</w:t>
            </w:r>
          </w:p>
        </w:tc>
        <w:tc>
          <w:tcPr>
            <w:tcW w:w="4661" w:type="dxa"/>
            <w:vAlign w:val="center"/>
          </w:tcPr>
          <w:p w14:paraId="4A7808BC">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100 - 240 VAC, 50/60 Hz</w:t>
            </w:r>
          </w:p>
        </w:tc>
      </w:tr>
      <w:tr w14:paraId="3818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1" w:type="dxa"/>
            <w:vMerge w:val="continue"/>
          </w:tcPr>
          <w:p w14:paraId="27A46AD2">
            <w:pPr>
              <w:rPr>
                <w:rFonts w:hint="default" w:ascii="Times New Roman" w:hAnsi="Times New Roman" w:cs="Times New Roman"/>
                <w:sz w:val="24"/>
                <w:szCs w:val="24"/>
                <w:vertAlign w:val="baseline"/>
              </w:rPr>
            </w:pPr>
          </w:p>
        </w:tc>
        <w:tc>
          <w:tcPr>
            <w:tcW w:w="2972" w:type="dxa"/>
          </w:tcPr>
          <w:p w14:paraId="00BC2DC1">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Power consumption</w:t>
            </w:r>
          </w:p>
        </w:tc>
        <w:tc>
          <w:tcPr>
            <w:tcW w:w="4661" w:type="dxa"/>
            <w:vAlign w:val="center"/>
          </w:tcPr>
          <w:p w14:paraId="689BB351">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standby &lt; 100 W / normal operation 400 W</w:t>
            </w:r>
          </w:p>
        </w:tc>
      </w:tr>
      <w:tr w14:paraId="0246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1" w:type="dxa"/>
            <w:vMerge w:val="continue"/>
          </w:tcPr>
          <w:p w14:paraId="6484B074">
            <w:pPr>
              <w:rPr>
                <w:rFonts w:hint="default" w:ascii="Times New Roman" w:hAnsi="Times New Roman" w:cs="Times New Roman"/>
                <w:sz w:val="24"/>
                <w:szCs w:val="24"/>
                <w:vertAlign w:val="baseline"/>
              </w:rPr>
            </w:pPr>
          </w:p>
        </w:tc>
        <w:tc>
          <w:tcPr>
            <w:tcW w:w="2972" w:type="dxa"/>
          </w:tcPr>
          <w:p w14:paraId="22F79B2E">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Operating conditions</w:t>
            </w:r>
          </w:p>
        </w:tc>
        <w:tc>
          <w:tcPr>
            <w:tcW w:w="4661" w:type="dxa"/>
            <w:vAlign w:val="center"/>
          </w:tcPr>
          <w:p w14:paraId="7A6658D3">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-5 to 40 °C / 10–85 % RH, non-condensing</w:t>
            </w:r>
          </w:p>
        </w:tc>
      </w:tr>
      <w:tr w14:paraId="2017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1" w:type="dxa"/>
            <w:vMerge w:val="continue"/>
          </w:tcPr>
          <w:p w14:paraId="393BF5E1">
            <w:pPr>
              <w:rPr>
                <w:rFonts w:hint="default" w:ascii="Times New Roman" w:hAnsi="Times New Roman" w:cs="Times New Roman"/>
                <w:sz w:val="24"/>
                <w:szCs w:val="24"/>
                <w:vertAlign w:val="baseline"/>
              </w:rPr>
            </w:pPr>
          </w:p>
        </w:tc>
        <w:tc>
          <w:tcPr>
            <w:tcW w:w="2972" w:type="dxa"/>
          </w:tcPr>
          <w:p w14:paraId="1A1AC8C9">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Storage conditions</w:t>
            </w:r>
          </w:p>
        </w:tc>
        <w:tc>
          <w:tcPr>
            <w:tcW w:w="4661" w:type="dxa"/>
            <w:vAlign w:val="center"/>
          </w:tcPr>
          <w:p w14:paraId="3274A515">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0 to 60 °C / 20–85 % RH, non-condensing</w:t>
            </w:r>
          </w:p>
        </w:tc>
      </w:tr>
      <w:tr w14:paraId="43B4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1" w:type="dxa"/>
            <w:vMerge w:val="continue"/>
          </w:tcPr>
          <w:p w14:paraId="620B8240">
            <w:pPr>
              <w:rPr>
                <w:rFonts w:hint="default" w:ascii="Times New Roman" w:hAnsi="Times New Roman" w:cs="Times New Roman"/>
                <w:sz w:val="24"/>
                <w:szCs w:val="24"/>
                <w:vertAlign w:val="baseline"/>
              </w:rPr>
            </w:pPr>
          </w:p>
        </w:tc>
        <w:tc>
          <w:tcPr>
            <w:tcW w:w="2972" w:type="dxa"/>
          </w:tcPr>
          <w:p w14:paraId="18F73060">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During transport</w:t>
            </w:r>
          </w:p>
        </w:tc>
        <w:tc>
          <w:tcPr>
            <w:tcW w:w="4661" w:type="dxa"/>
            <w:vAlign w:val="center"/>
          </w:tcPr>
          <w:p w14:paraId="7F999090">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–25 to 60 °C / 20–85 % RH, non-condensing</w:t>
            </w:r>
          </w:p>
        </w:tc>
      </w:tr>
    </w:tbl>
    <w:p w14:paraId="76CCE038">
      <w:pPr>
        <w:rPr>
          <w:rFonts w:hint="eastAsia"/>
        </w:rPr>
      </w:pPr>
    </w:p>
    <w:p w14:paraId="39F60FB3">
      <w:pPr>
        <w:rPr>
          <w:rFonts w:hint="eastAsia"/>
          <w:lang w:val="en-US" w:eastAsia="zh-CN"/>
        </w:rPr>
      </w:pPr>
    </w:p>
    <w:p w14:paraId="5EA1109E">
      <w:pPr>
        <w:rPr>
          <w:rFonts w:hint="eastAsia"/>
          <w:lang w:val="en-US" w:eastAsia="zh-CN"/>
        </w:rPr>
      </w:pPr>
    </w:p>
    <w:p w14:paraId="382DCC9A">
      <w:pPr>
        <w:rPr>
          <w:rFonts w:hint="eastAsia"/>
          <w:lang w:val="en-US" w:eastAsia="zh-CN"/>
        </w:rPr>
      </w:pPr>
    </w:p>
    <w:p w14:paraId="06ED2DCF">
      <w:pPr>
        <w:rPr>
          <w:rFonts w:hint="eastAsia"/>
          <w:lang w:val="en-US" w:eastAsia="zh-CN"/>
        </w:rPr>
      </w:pPr>
    </w:p>
    <w:p w14:paraId="3F4890D8">
      <w:pPr>
        <w:rPr>
          <w:rFonts w:hint="eastAsia"/>
          <w:lang w:val="en-US" w:eastAsia="zh-CN"/>
        </w:rPr>
      </w:pPr>
    </w:p>
    <w:p w14:paraId="3F8803B0">
      <w:pPr>
        <w:rPr>
          <w:rFonts w:hint="eastAsia"/>
          <w:lang w:val="en-US" w:eastAsia="zh-CN"/>
        </w:rPr>
      </w:pPr>
    </w:p>
    <w:p w14:paraId="6C8CD122">
      <w:pPr>
        <w:rPr>
          <w:rFonts w:hint="eastAsia"/>
          <w:lang w:val="en-US" w:eastAsia="zh-CN"/>
        </w:rPr>
      </w:pPr>
    </w:p>
    <w:p w14:paraId="3075CD45">
      <w:pPr>
        <w:rPr>
          <w:rFonts w:hint="eastAsia"/>
          <w:lang w:val="en-US" w:eastAsia="zh-CN"/>
        </w:rPr>
      </w:pPr>
    </w:p>
    <w:p w14:paraId="627FEE05">
      <w:pPr>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3.Labels and ribbons for automatic printing</w:t>
      </w:r>
    </w:p>
    <w:tbl>
      <w:tblPr>
        <w:tblStyle w:val="5"/>
        <w:tblW w:w="9322" w:type="dxa"/>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756"/>
        <w:gridCol w:w="3344"/>
        <w:gridCol w:w="3578"/>
      </w:tblGrid>
      <w:tr w14:paraId="7A94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27FDBAE0">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No.</w:t>
            </w:r>
          </w:p>
        </w:tc>
        <w:tc>
          <w:tcPr>
            <w:tcW w:w="1756" w:type="dxa"/>
            <w:vAlign w:val="center"/>
          </w:tcPr>
          <w:p w14:paraId="079C5655">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Type</w:t>
            </w:r>
          </w:p>
        </w:tc>
        <w:tc>
          <w:tcPr>
            <w:tcW w:w="3344" w:type="dxa"/>
            <w:vAlign w:val="center"/>
          </w:tcPr>
          <w:p w14:paraId="41CE6B9E">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Parameter</w:t>
            </w:r>
          </w:p>
        </w:tc>
        <w:tc>
          <w:tcPr>
            <w:tcW w:w="3578" w:type="dxa"/>
            <w:vAlign w:val="center"/>
          </w:tcPr>
          <w:p w14:paraId="47848C02">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Note</w:t>
            </w:r>
          </w:p>
        </w:tc>
      </w:tr>
      <w:tr w14:paraId="7173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restart"/>
            <w:vAlign w:val="center"/>
          </w:tcPr>
          <w:p w14:paraId="1A7F15AA">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w:t>
            </w:r>
          </w:p>
        </w:tc>
        <w:tc>
          <w:tcPr>
            <w:tcW w:w="1756" w:type="dxa"/>
            <w:vMerge w:val="restart"/>
            <w:vAlign w:val="center"/>
          </w:tcPr>
          <w:p w14:paraId="75FBF84F">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Label</w:t>
            </w:r>
          </w:p>
        </w:tc>
        <w:tc>
          <w:tcPr>
            <w:tcW w:w="3344" w:type="dxa"/>
            <w:vAlign w:val="center"/>
          </w:tcPr>
          <w:p w14:paraId="27CD0395">
            <w:pP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Label material</w:t>
            </w:r>
          </w:p>
        </w:tc>
        <w:tc>
          <w:tcPr>
            <w:tcW w:w="3578" w:type="dxa"/>
            <w:vAlign w:val="center"/>
          </w:tcPr>
          <w:p w14:paraId="20E36886">
            <w:pP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coated paper (provided by buyer)</w:t>
            </w:r>
          </w:p>
        </w:tc>
      </w:tr>
      <w:tr w14:paraId="39CA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14:paraId="45553152">
            <w:pPr>
              <w:jc w:val="center"/>
              <w:rPr>
                <w:rFonts w:hint="default" w:ascii="Times New Roman" w:hAnsi="Times New Roman" w:cs="Times New Roman"/>
                <w:sz w:val="24"/>
                <w:szCs w:val="24"/>
                <w:vertAlign w:val="baseline"/>
                <w:lang w:val="en-US" w:eastAsia="zh-CN"/>
              </w:rPr>
            </w:pPr>
          </w:p>
        </w:tc>
        <w:tc>
          <w:tcPr>
            <w:tcW w:w="1756" w:type="dxa"/>
            <w:vMerge w:val="continue"/>
            <w:vAlign w:val="center"/>
          </w:tcPr>
          <w:p w14:paraId="3D927F2E">
            <w:pPr>
              <w:jc w:val="center"/>
              <w:rPr>
                <w:rFonts w:hint="default" w:ascii="Times New Roman" w:hAnsi="Times New Roman" w:cs="Times New Roman"/>
                <w:sz w:val="24"/>
                <w:szCs w:val="24"/>
                <w:vertAlign w:val="baseline"/>
                <w:lang w:val="en-US" w:eastAsia="zh-CN"/>
              </w:rPr>
            </w:pPr>
          </w:p>
        </w:tc>
        <w:tc>
          <w:tcPr>
            <w:tcW w:w="3344" w:type="dxa"/>
            <w:vAlign w:val="center"/>
          </w:tcPr>
          <w:p w14:paraId="4E896B3D">
            <w:pP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Label thickness</w:t>
            </w:r>
          </w:p>
        </w:tc>
        <w:tc>
          <w:tcPr>
            <w:tcW w:w="3578" w:type="dxa"/>
            <w:vAlign w:val="center"/>
          </w:tcPr>
          <w:p w14:paraId="729DB8E7">
            <w:pP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 50 µm</w:t>
            </w:r>
          </w:p>
        </w:tc>
      </w:tr>
      <w:tr w14:paraId="077A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644" w:type="dxa"/>
            <w:vMerge w:val="continue"/>
            <w:vAlign w:val="center"/>
          </w:tcPr>
          <w:p w14:paraId="652150BA">
            <w:pPr>
              <w:jc w:val="center"/>
              <w:rPr>
                <w:rFonts w:hint="default" w:ascii="Times New Roman" w:hAnsi="Times New Roman" w:cs="Times New Roman"/>
                <w:sz w:val="24"/>
                <w:szCs w:val="24"/>
                <w:vertAlign w:val="baseline"/>
                <w:lang w:val="en-US" w:eastAsia="zh-CN"/>
              </w:rPr>
            </w:pPr>
          </w:p>
        </w:tc>
        <w:tc>
          <w:tcPr>
            <w:tcW w:w="1756" w:type="dxa"/>
            <w:vMerge w:val="continue"/>
            <w:vAlign w:val="center"/>
          </w:tcPr>
          <w:p w14:paraId="782A50B0">
            <w:pPr>
              <w:jc w:val="center"/>
              <w:rPr>
                <w:rFonts w:hint="default" w:ascii="Times New Roman" w:hAnsi="Times New Roman" w:cs="Times New Roman"/>
                <w:sz w:val="24"/>
                <w:szCs w:val="24"/>
                <w:vertAlign w:val="baseline"/>
                <w:lang w:val="en-US" w:eastAsia="zh-CN"/>
              </w:rPr>
            </w:pPr>
          </w:p>
        </w:tc>
        <w:tc>
          <w:tcPr>
            <w:tcW w:w="3344" w:type="dxa"/>
            <w:vAlign w:val="center"/>
          </w:tcPr>
          <w:p w14:paraId="1098331D">
            <w:pP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Label size</w:t>
            </w:r>
          </w:p>
        </w:tc>
        <w:tc>
          <w:tcPr>
            <w:tcW w:w="3578" w:type="dxa"/>
            <w:vAlign w:val="center"/>
          </w:tcPr>
          <w:p w14:paraId="65E0F443">
            <w:pP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L1 = 250 mm, W2 = 150 mm</w:t>
            </w:r>
          </w:p>
        </w:tc>
      </w:tr>
      <w:tr w14:paraId="2BE7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14:paraId="2E8C8AC1">
            <w:pPr>
              <w:jc w:val="center"/>
              <w:rPr>
                <w:rFonts w:hint="default" w:ascii="Times New Roman" w:hAnsi="Times New Roman" w:cs="Times New Roman"/>
                <w:sz w:val="24"/>
                <w:szCs w:val="24"/>
                <w:vertAlign w:val="baseline"/>
                <w:lang w:val="en-US" w:eastAsia="zh-CN"/>
              </w:rPr>
            </w:pPr>
          </w:p>
        </w:tc>
        <w:tc>
          <w:tcPr>
            <w:tcW w:w="1756" w:type="dxa"/>
            <w:vMerge w:val="continue"/>
            <w:vAlign w:val="center"/>
          </w:tcPr>
          <w:p w14:paraId="792F87B2">
            <w:pPr>
              <w:jc w:val="center"/>
              <w:rPr>
                <w:rFonts w:hint="default" w:ascii="Times New Roman" w:hAnsi="Times New Roman" w:cs="Times New Roman"/>
                <w:sz w:val="24"/>
                <w:szCs w:val="24"/>
                <w:vertAlign w:val="baseline"/>
                <w:lang w:val="en-US" w:eastAsia="zh-CN"/>
              </w:rPr>
            </w:pPr>
          </w:p>
        </w:tc>
        <w:tc>
          <w:tcPr>
            <w:tcW w:w="3344" w:type="dxa"/>
            <w:vAlign w:val="center"/>
          </w:tcPr>
          <w:p w14:paraId="60A27F33">
            <w:pP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Label spacing L0</w:t>
            </w:r>
          </w:p>
        </w:tc>
        <w:tc>
          <w:tcPr>
            <w:tcW w:w="3578" w:type="dxa"/>
            <w:vAlign w:val="center"/>
          </w:tcPr>
          <w:p w14:paraId="0D68EF6F">
            <w:pP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 2 mm</w:t>
            </w:r>
          </w:p>
        </w:tc>
      </w:tr>
      <w:tr w14:paraId="13BA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14:paraId="1A8F3874">
            <w:pPr>
              <w:jc w:val="center"/>
              <w:rPr>
                <w:rFonts w:hint="default" w:ascii="Times New Roman" w:hAnsi="Times New Roman" w:cs="Times New Roman"/>
                <w:sz w:val="24"/>
                <w:szCs w:val="24"/>
                <w:vertAlign w:val="baseline"/>
                <w:lang w:val="en-US" w:eastAsia="zh-CN"/>
              </w:rPr>
            </w:pPr>
          </w:p>
        </w:tc>
        <w:tc>
          <w:tcPr>
            <w:tcW w:w="1756" w:type="dxa"/>
            <w:vMerge w:val="continue"/>
            <w:vAlign w:val="center"/>
          </w:tcPr>
          <w:p w14:paraId="5917E465">
            <w:pPr>
              <w:jc w:val="center"/>
              <w:rPr>
                <w:rFonts w:hint="default" w:ascii="Times New Roman" w:hAnsi="Times New Roman" w:cs="Times New Roman"/>
                <w:sz w:val="24"/>
                <w:szCs w:val="24"/>
                <w:vertAlign w:val="baseline"/>
                <w:lang w:val="en-US" w:eastAsia="zh-CN"/>
              </w:rPr>
            </w:pPr>
          </w:p>
        </w:tc>
        <w:tc>
          <w:tcPr>
            <w:tcW w:w="3344" w:type="dxa"/>
            <w:vAlign w:val="center"/>
          </w:tcPr>
          <w:p w14:paraId="6DF2299D">
            <w:pP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Label margin W1</w:t>
            </w:r>
          </w:p>
        </w:tc>
        <w:tc>
          <w:tcPr>
            <w:tcW w:w="3578" w:type="dxa"/>
            <w:vAlign w:val="center"/>
          </w:tcPr>
          <w:p w14:paraId="4C7575C8">
            <w:pP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 2 mm</w:t>
            </w:r>
          </w:p>
        </w:tc>
      </w:tr>
      <w:tr w14:paraId="564D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14:paraId="1B2C7EB2">
            <w:pPr>
              <w:jc w:val="center"/>
              <w:rPr>
                <w:rFonts w:hint="default" w:ascii="Times New Roman" w:hAnsi="Times New Roman" w:cs="Times New Roman"/>
                <w:sz w:val="24"/>
                <w:szCs w:val="24"/>
                <w:vertAlign w:val="baseline"/>
                <w:lang w:val="en-US" w:eastAsia="zh-CN"/>
              </w:rPr>
            </w:pPr>
          </w:p>
        </w:tc>
        <w:tc>
          <w:tcPr>
            <w:tcW w:w="1756" w:type="dxa"/>
            <w:vMerge w:val="continue"/>
            <w:vAlign w:val="center"/>
          </w:tcPr>
          <w:p w14:paraId="7DA1AA2C">
            <w:pPr>
              <w:jc w:val="center"/>
              <w:rPr>
                <w:rFonts w:hint="default" w:ascii="Times New Roman" w:hAnsi="Times New Roman" w:cs="Times New Roman"/>
                <w:sz w:val="24"/>
                <w:szCs w:val="24"/>
                <w:vertAlign w:val="baseline"/>
                <w:lang w:val="en-US" w:eastAsia="zh-CN"/>
              </w:rPr>
            </w:pPr>
          </w:p>
        </w:tc>
        <w:tc>
          <w:tcPr>
            <w:tcW w:w="3344" w:type="dxa"/>
            <w:vAlign w:val="center"/>
          </w:tcPr>
          <w:p w14:paraId="6C4A4C97">
            <w:pP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Backing paper width W</w:t>
            </w:r>
          </w:p>
        </w:tc>
        <w:tc>
          <w:tcPr>
            <w:tcW w:w="3578" w:type="dxa"/>
            <w:vAlign w:val="center"/>
          </w:tcPr>
          <w:p w14:paraId="7769ED79">
            <w:pP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100 mm ≤ W ≤ 170 mm</w:t>
            </w:r>
          </w:p>
        </w:tc>
      </w:tr>
      <w:tr w14:paraId="1E7F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14:paraId="122EE0DC">
            <w:pPr>
              <w:jc w:val="center"/>
              <w:rPr>
                <w:rFonts w:hint="default" w:ascii="Times New Roman" w:hAnsi="Times New Roman" w:cs="Times New Roman"/>
                <w:sz w:val="24"/>
                <w:szCs w:val="24"/>
                <w:vertAlign w:val="baseline"/>
                <w:lang w:val="en-US" w:eastAsia="zh-CN"/>
              </w:rPr>
            </w:pPr>
          </w:p>
        </w:tc>
        <w:tc>
          <w:tcPr>
            <w:tcW w:w="1756" w:type="dxa"/>
            <w:vMerge w:val="continue"/>
            <w:vAlign w:val="center"/>
          </w:tcPr>
          <w:p w14:paraId="3EAA23F6">
            <w:pPr>
              <w:jc w:val="center"/>
              <w:rPr>
                <w:rFonts w:hint="default" w:ascii="Times New Roman" w:hAnsi="Times New Roman" w:cs="Times New Roman"/>
                <w:sz w:val="24"/>
                <w:szCs w:val="24"/>
                <w:vertAlign w:val="baseline"/>
                <w:lang w:val="en-US" w:eastAsia="zh-CN"/>
              </w:rPr>
            </w:pPr>
          </w:p>
        </w:tc>
        <w:tc>
          <w:tcPr>
            <w:tcW w:w="3344" w:type="dxa"/>
            <w:vAlign w:val="center"/>
          </w:tcPr>
          <w:p w14:paraId="4C353B06">
            <w:pP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Label roll core inner diameter d</w:t>
            </w:r>
          </w:p>
        </w:tc>
        <w:tc>
          <w:tcPr>
            <w:tcW w:w="3578" w:type="dxa"/>
            <w:vAlign w:val="center"/>
          </w:tcPr>
          <w:p w14:paraId="097F73F4">
            <w:pP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76mm</w:t>
            </w:r>
          </w:p>
        </w:tc>
      </w:tr>
      <w:tr w14:paraId="4E4DF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14:paraId="587BC0BC">
            <w:pPr>
              <w:jc w:val="center"/>
              <w:rPr>
                <w:rFonts w:hint="default" w:ascii="Times New Roman" w:hAnsi="Times New Roman" w:cs="Times New Roman"/>
                <w:sz w:val="24"/>
                <w:szCs w:val="24"/>
                <w:vertAlign w:val="baseline"/>
                <w:lang w:val="en-US" w:eastAsia="zh-CN"/>
              </w:rPr>
            </w:pPr>
          </w:p>
        </w:tc>
        <w:tc>
          <w:tcPr>
            <w:tcW w:w="1756" w:type="dxa"/>
            <w:vMerge w:val="continue"/>
            <w:vAlign w:val="center"/>
          </w:tcPr>
          <w:p w14:paraId="41BCFDFB">
            <w:pPr>
              <w:jc w:val="center"/>
              <w:rPr>
                <w:rFonts w:hint="default" w:ascii="Times New Roman" w:hAnsi="Times New Roman" w:cs="Times New Roman"/>
                <w:sz w:val="24"/>
                <w:szCs w:val="24"/>
                <w:vertAlign w:val="baseline"/>
                <w:lang w:val="en-US" w:eastAsia="zh-CN"/>
              </w:rPr>
            </w:pPr>
          </w:p>
        </w:tc>
        <w:tc>
          <w:tcPr>
            <w:tcW w:w="3344" w:type="dxa"/>
            <w:vAlign w:val="center"/>
          </w:tcPr>
          <w:p w14:paraId="094603E9">
            <w:pP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Label roll core outer diameter D</w:t>
            </w:r>
          </w:p>
        </w:tc>
        <w:tc>
          <w:tcPr>
            <w:tcW w:w="3578" w:type="dxa"/>
            <w:vAlign w:val="center"/>
          </w:tcPr>
          <w:p w14:paraId="0E345E76">
            <w:pP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300mm</w:t>
            </w:r>
          </w:p>
        </w:tc>
      </w:tr>
      <w:tr w14:paraId="79DB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644" w:type="dxa"/>
            <w:vAlign w:val="center"/>
          </w:tcPr>
          <w:p w14:paraId="7E23B777">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2</w:t>
            </w:r>
          </w:p>
        </w:tc>
        <w:tc>
          <w:tcPr>
            <w:tcW w:w="1756" w:type="dxa"/>
            <w:vAlign w:val="center"/>
          </w:tcPr>
          <w:p w14:paraId="25887DBE">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Sample</w:t>
            </w:r>
          </w:p>
        </w:tc>
        <w:tc>
          <w:tcPr>
            <w:tcW w:w="6922" w:type="dxa"/>
            <w:gridSpan w:val="2"/>
            <w:vAlign w:val="center"/>
          </w:tcPr>
          <w:p w14:paraId="65C3DE51">
            <w:pPr>
              <w:jc w:val="center"/>
              <w:rPr>
                <w:rFonts w:hint="default" w:ascii="Times New Roman" w:hAnsi="Times New Roman" w:cs="Times New Roman"/>
                <w:sz w:val="24"/>
                <w:szCs w:val="24"/>
                <w:vertAlign w:val="baseline"/>
                <w:lang w:val="en-US" w:eastAsia="zh-CN"/>
              </w:rPr>
            </w:pPr>
            <w:r>
              <w:rPr>
                <w:rFonts w:hint="eastAsia" w:ascii="宋体" w:hAnsi="宋体" w:eastAsia="宋体" w:cs="宋体"/>
                <w:b/>
                <w:color w:val="000000"/>
                <w:sz w:val="18"/>
                <w:szCs w:val="18"/>
              </w:rPr>
              <w:drawing>
                <wp:inline distT="0" distB="0" distL="114300" distR="114300">
                  <wp:extent cx="3595370" cy="1887855"/>
                  <wp:effectExtent l="0" t="0" r="11430" b="444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5"/>
                          <a:stretch>
                            <a:fillRect/>
                          </a:stretch>
                        </pic:blipFill>
                        <pic:spPr>
                          <a:xfrm>
                            <a:off x="0" y="0"/>
                            <a:ext cx="3595370" cy="1887855"/>
                          </a:xfrm>
                          <a:prstGeom prst="rect">
                            <a:avLst/>
                          </a:prstGeom>
                          <a:noFill/>
                          <a:ln>
                            <a:noFill/>
                          </a:ln>
                        </pic:spPr>
                      </pic:pic>
                    </a:graphicData>
                  </a:graphic>
                </wp:inline>
              </w:drawing>
            </w:r>
          </w:p>
        </w:tc>
      </w:tr>
      <w:tr w14:paraId="47A0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restart"/>
            <w:vAlign w:val="center"/>
          </w:tcPr>
          <w:p w14:paraId="7376865C">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3</w:t>
            </w:r>
          </w:p>
        </w:tc>
        <w:tc>
          <w:tcPr>
            <w:tcW w:w="1756" w:type="dxa"/>
            <w:vMerge w:val="restart"/>
            <w:vAlign w:val="center"/>
          </w:tcPr>
          <w:p w14:paraId="0B428843">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Label usage requirements</w:t>
            </w:r>
          </w:p>
        </w:tc>
        <w:tc>
          <w:tcPr>
            <w:tcW w:w="6922" w:type="dxa"/>
            <w:gridSpan w:val="2"/>
            <w:vAlign w:val="center"/>
          </w:tcPr>
          <w:p w14:paraId="29F97B55">
            <w:pPr>
              <w:jc w:val="lef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 Labels for automatic printing differ from manual ones. Backing paper must have no tear lines, and only labels tested and certified by us for material, thickness, translucency, release force, adhesion, and die-cut accuracy are qualified.</w:t>
            </w:r>
          </w:p>
        </w:tc>
      </w:tr>
      <w:tr w14:paraId="1BBD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14:paraId="2FA834F6">
            <w:pPr>
              <w:rPr>
                <w:rFonts w:hint="default" w:ascii="Times New Roman" w:hAnsi="Times New Roman" w:cs="Times New Roman"/>
                <w:sz w:val="24"/>
                <w:szCs w:val="24"/>
                <w:vertAlign w:val="baseline"/>
                <w:lang w:val="en-US" w:eastAsia="zh-CN"/>
              </w:rPr>
            </w:pPr>
          </w:p>
        </w:tc>
        <w:tc>
          <w:tcPr>
            <w:tcW w:w="1756" w:type="dxa"/>
            <w:vMerge w:val="continue"/>
            <w:vAlign w:val="center"/>
          </w:tcPr>
          <w:p w14:paraId="04E933A4">
            <w:pPr>
              <w:rPr>
                <w:rFonts w:hint="default" w:ascii="Times New Roman" w:hAnsi="Times New Roman" w:cs="Times New Roman"/>
                <w:sz w:val="24"/>
                <w:szCs w:val="24"/>
                <w:vertAlign w:val="baseline"/>
                <w:lang w:val="en-US" w:eastAsia="zh-CN"/>
              </w:rPr>
            </w:pPr>
          </w:p>
        </w:tc>
        <w:tc>
          <w:tcPr>
            <w:tcW w:w="6922" w:type="dxa"/>
            <w:gridSpan w:val="2"/>
            <w:vAlign w:val="center"/>
          </w:tcPr>
          <w:p w14:paraId="546A93D7">
            <w:pP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 The buyer must provide the actual labels for factory testing within 2 weeks after signing the agreement, with no less than 2,000 sheets per label type for each printing and labeling machine.</w:t>
            </w:r>
          </w:p>
        </w:tc>
      </w:tr>
      <w:tr w14:paraId="791D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Merge w:val="continue"/>
            <w:vAlign w:val="center"/>
          </w:tcPr>
          <w:p w14:paraId="1035F9AE">
            <w:pPr>
              <w:rPr>
                <w:rFonts w:hint="default" w:ascii="Times New Roman" w:hAnsi="Times New Roman" w:cs="Times New Roman"/>
                <w:sz w:val="24"/>
                <w:szCs w:val="24"/>
                <w:vertAlign w:val="baseline"/>
                <w:lang w:val="en-US" w:eastAsia="zh-CN"/>
              </w:rPr>
            </w:pPr>
          </w:p>
        </w:tc>
        <w:tc>
          <w:tcPr>
            <w:tcW w:w="1756" w:type="dxa"/>
            <w:vMerge w:val="continue"/>
            <w:vAlign w:val="center"/>
          </w:tcPr>
          <w:p w14:paraId="05F6D4CC">
            <w:pPr>
              <w:rPr>
                <w:rFonts w:hint="default" w:ascii="Times New Roman" w:hAnsi="Times New Roman" w:cs="Times New Roman"/>
                <w:sz w:val="24"/>
                <w:szCs w:val="24"/>
                <w:vertAlign w:val="baseline"/>
                <w:lang w:val="en-US" w:eastAsia="zh-CN"/>
              </w:rPr>
            </w:pPr>
          </w:p>
        </w:tc>
        <w:tc>
          <w:tcPr>
            <w:tcW w:w="6922" w:type="dxa"/>
            <w:gridSpan w:val="2"/>
            <w:vAlign w:val="center"/>
          </w:tcPr>
          <w:p w14:paraId="20434105">
            <w:pP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3. Labels not certified by us may be incompatible with the printing and labeling machine and are not covered by the product warranty.</w:t>
            </w:r>
          </w:p>
        </w:tc>
      </w:tr>
    </w:tbl>
    <w:p w14:paraId="0AF6E3BF">
      <w:pPr>
        <w:rPr>
          <w:rFonts w:hint="eastAsia"/>
          <w:lang w:val="en-US" w:eastAsia="zh-CN"/>
        </w:rPr>
      </w:pPr>
    </w:p>
    <w:p w14:paraId="383D7361">
      <w:pPr>
        <w:rPr>
          <w:rFonts w:hint="eastAsia"/>
          <w:lang w:val="en-US" w:eastAsia="zh-CN"/>
        </w:rPr>
      </w:pPr>
    </w:p>
    <w:p w14:paraId="3CD78125">
      <w:pPr>
        <w:rPr>
          <w:rFonts w:hint="default"/>
          <w:lang w:val="en-US" w:eastAsia="zh-CN"/>
        </w:rPr>
      </w:pPr>
    </w:p>
    <w:p w14:paraId="0069CAFC"/>
    <w:p w14:paraId="480E9E5E"/>
    <w:p w14:paraId="0582CCD1"/>
    <w:p w14:paraId="1F2AB38D"/>
    <w:p w14:paraId="52132F48"/>
    <w:p w14:paraId="12DE32BF"/>
    <w:p w14:paraId="6C06A837"/>
    <w:p w14:paraId="045EEBAF"/>
    <w:p w14:paraId="1D39D12B">
      <w:pPr>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4.Main configuration</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3600"/>
        <w:gridCol w:w="4200"/>
      </w:tblGrid>
      <w:tr w14:paraId="3DE5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Pr>
          <w:p w14:paraId="784EDB65">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No.</w:t>
            </w:r>
          </w:p>
        </w:tc>
        <w:tc>
          <w:tcPr>
            <w:tcW w:w="3600" w:type="dxa"/>
          </w:tcPr>
          <w:p w14:paraId="10897E66">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Equipment</w:t>
            </w:r>
          </w:p>
        </w:tc>
        <w:tc>
          <w:tcPr>
            <w:tcW w:w="4200" w:type="dxa"/>
          </w:tcPr>
          <w:p w14:paraId="38D9C264">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Brand / Origin</w:t>
            </w:r>
          </w:p>
        </w:tc>
      </w:tr>
      <w:tr w14:paraId="5717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Pr>
          <w:p w14:paraId="042D0F50">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w:t>
            </w:r>
          </w:p>
        </w:tc>
        <w:tc>
          <w:tcPr>
            <w:tcW w:w="3600" w:type="dxa"/>
          </w:tcPr>
          <w:p w14:paraId="003C94AA">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Print engine</w:t>
            </w:r>
          </w:p>
        </w:tc>
        <w:tc>
          <w:tcPr>
            <w:tcW w:w="4200" w:type="dxa"/>
          </w:tcPr>
          <w:p w14:paraId="135947BD">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Zebra, USA</w:t>
            </w:r>
          </w:p>
        </w:tc>
      </w:tr>
      <w:tr w14:paraId="3215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22" w:type="dxa"/>
          </w:tcPr>
          <w:p w14:paraId="0760AFE0">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2</w:t>
            </w:r>
          </w:p>
        </w:tc>
        <w:tc>
          <w:tcPr>
            <w:tcW w:w="3600" w:type="dxa"/>
          </w:tcPr>
          <w:p w14:paraId="3BED06AE">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Cylinder</w:t>
            </w:r>
          </w:p>
        </w:tc>
        <w:tc>
          <w:tcPr>
            <w:tcW w:w="4200" w:type="dxa"/>
          </w:tcPr>
          <w:p w14:paraId="54C1CAFE">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 xml:space="preserve">AIRTAC </w:t>
            </w:r>
            <w:r>
              <w:rPr>
                <w:rFonts w:hint="eastAsia" w:ascii="Times New Roman" w:hAnsi="Times New Roman" w:cs="Times New Roman"/>
                <w:sz w:val="24"/>
                <w:szCs w:val="24"/>
                <w:vertAlign w:val="baseline"/>
                <w:lang w:val="en-US" w:eastAsia="zh-CN"/>
              </w:rPr>
              <w:t>,</w:t>
            </w:r>
            <w:r>
              <w:rPr>
                <w:rFonts w:hint="default" w:ascii="Times New Roman" w:hAnsi="Times New Roman" w:cs="Times New Roman"/>
                <w:sz w:val="24"/>
                <w:szCs w:val="24"/>
                <w:vertAlign w:val="baseline"/>
                <w:lang w:val="en-US" w:eastAsia="zh-CN"/>
              </w:rPr>
              <w:t>Taiwan</w:t>
            </w:r>
          </w:p>
        </w:tc>
      </w:tr>
      <w:tr w14:paraId="4816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Pr>
          <w:p w14:paraId="00A349B5">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3</w:t>
            </w:r>
          </w:p>
        </w:tc>
        <w:tc>
          <w:tcPr>
            <w:tcW w:w="3600" w:type="dxa"/>
          </w:tcPr>
          <w:p w14:paraId="41EEC0F7">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PLC</w:t>
            </w:r>
          </w:p>
        </w:tc>
        <w:tc>
          <w:tcPr>
            <w:tcW w:w="4200" w:type="dxa"/>
          </w:tcPr>
          <w:p w14:paraId="5360746F">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Panasonic</w:t>
            </w:r>
            <w:r>
              <w:rPr>
                <w:rFonts w:hint="eastAsia" w:ascii="Times New Roman" w:hAnsi="Times New Roman" w:cs="Times New Roman"/>
                <w:sz w:val="24"/>
                <w:szCs w:val="24"/>
                <w:vertAlign w:val="baseline"/>
                <w:lang w:val="en-US" w:eastAsia="zh-CN"/>
              </w:rPr>
              <w:t>,Japan</w:t>
            </w:r>
          </w:p>
        </w:tc>
      </w:tr>
      <w:tr w14:paraId="5CA9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Pr>
          <w:p w14:paraId="1B1B80C7">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4</w:t>
            </w:r>
          </w:p>
        </w:tc>
        <w:tc>
          <w:tcPr>
            <w:tcW w:w="3600" w:type="dxa"/>
          </w:tcPr>
          <w:p w14:paraId="52E52503">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Solenoid valve</w:t>
            </w:r>
          </w:p>
        </w:tc>
        <w:tc>
          <w:tcPr>
            <w:tcW w:w="4200" w:type="dxa"/>
          </w:tcPr>
          <w:p w14:paraId="56D5F325">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Festo</w:t>
            </w:r>
            <w:r>
              <w:rPr>
                <w:rFonts w:hint="eastAsia" w:ascii="Times New Roman" w:hAnsi="Times New Roman" w:cs="Times New Roman"/>
                <w:sz w:val="24"/>
                <w:szCs w:val="24"/>
                <w:vertAlign w:val="baseline"/>
                <w:lang w:val="en-US" w:eastAsia="zh-CN"/>
              </w:rPr>
              <w:t>,Germany</w:t>
            </w:r>
          </w:p>
        </w:tc>
      </w:tr>
      <w:tr w14:paraId="3383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22" w:type="dxa"/>
          </w:tcPr>
          <w:p w14:paraId="286B8E9A">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5</w:t>
            </w:r>
          </w:p>
        </w:tc>
        <w:tc>
          <w:tcPr>
            <w:tcW w:w="3600" w:type="dxa"/>
          </w:tcPr>
          <w:p w14:paraId="21976C72">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Vacuum generator</w:t>
            </w:r>
          </w:p>
        </w:tc>
        <w:tc>
          <w:tcPr>
            <w:tcW w:w="4200" w:type="dxa"/>
          </w:tcPr>
          <w:p w14:paraId="7BB8D97E">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Festo,Germany</w:t>
            </w:r>
          </w:p>
        </w:tc>
      </w:tr>
      <w:tr w14:paraId="12D1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Pr>
          <w:p w14:paraId="2038CF45">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6</w:t>
            </w:r>
          </w:p>
        </w:tc>
        <w:tc>
          <w:tcPr>
            <w:tcW w:w="3600" w:type="dxa"/>
          </w:tcPr>
          <w:p w14:paraId="51497A7E">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Air filter</w:t>
            </w:r>
          </w:p>
        </w:tc>
        <w:tc>
          <w:tcPr>
            <w:tcW w:w="4200" w:type="dxa"/>
          </w:tcPr>
          <w:p w14:paraId="1767973E">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Chinese brand</w:t>
            </w:r>
          </w:p>
        </w:tc>
      </w:tr>
      <w:tr w14:paraId="3ED2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Pr>
          <w:p w14:paraId="0A8A933B">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7</w:t>
            </w:r>
          </w:p>
        </w:tc>
        <w:tc>
          <w:tcPr>
            <w:tcW w:w="3600" w:type="dxa"/>
          </w:tcPr>
          <w:p w14:paraId="7106BF4F">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Switching power supply</w:t>
            </w:r>
          </w:p>
        </w:tc>
        <w:tc>
          <w:tcPr>
            <w:tcW w:w="4200" w:type="dxa"/>
          </w:tcPr>
          <w:p w14:paraId="6EAC8887">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Omron</w:t>
            </w:r>
            <w:r>
              <w:rPr>
                <w:rFonts w:hint="eastAsia" w:ascii="Times New Roman" w:hAnsi="Times New Roman" w:cs="Times New Roman"/>
                <w:sz w:val="24"/>
                <w:szCs w:val="24"/>
                <w:vertAlign w:val="baseline"/>
                <w:lang w:val="en-US" w:eastAsia="zh-CN"/>
              </w:rPr>
              <w:t>,Japan</w:t>
            </w:r>
          </w:p>
        </w:tc>
      </w:tr>
      <w:tr w14:paraId="36F7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Pr>
          <w:p w14:paraId="5C09E77F">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8</w:t>
            </w:r>
          </w:p>
        </w:tc>
        <w:tc>
          <w:tcPr>
            <w:tcW w:w="3600" w:type="dxa"/>
          </w:tcPr>
          <w:p w14:paraId="1D3E7888">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Reflective sensor</w:t>
            </w:r>
          </w:p>
        </w:tc>
        <w:tc>
          <w:tcPr>
            <w:tcW w:w="4200" w:type="dxa"/>
          </w:tcPr>
          <w:p w14:paraId="25CB92B1">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SICK</w:t>
            </w:r>
            <w:r>
              <w:rPr>
                <w:rFonts w:hint="eastAsia" w:ascii="Times New Roman" w:hAnsi="Times New Roman" w:cs="Times New Roman"/>
                <w:sz w:val="24"/>
                <w:szCs w:val="24"/>
                <w:vertAlign w:val="baseline"/>
                <w:lang w:val="en-US" w:eastAsia="zh-CN"/>
              </w:rPr>
              <w:t>,Germany</w:t>
            </w:r>
          </w:p>
        </w:tc>
      </w:tr>
      <w:tr w14:paraId="3E0C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Pr>
          <w:p w14:paraId="5D219C20">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9</w:t>
            </w:r>
          </w:p>
        </w:tc>
        <w:tc>
          <w:tcPr>
            <w:tcW w:w="3600" w:type="dxa"/>
          </w:tcPr>
          <w:p w14:paraId="64B31A40">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Switching power supply</w:t>
            </w:r>
          </w:p>
        </w:tc>
        <w:tc>
          <w:tcPr>
            <w:tcW w:w="4200" w:type="dxa"/>
          </w:tcPr>
          <w:p w14:paraId="3CC98449">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Mean Well</w:t>
            </w:r>
            <w:r>
              <w:rPr>
                <w:rFonts w:hint="eastAsia" w:ascii="Times New Roman" w:hAnsi="Times New Roman" w:cs="Times New Roman"/>
                <w:sz w:val="24"/>
                <w:szCs w:val="24"/>
                <w:vertAlign w:val="baseline"/>
                <w:lang w:val="en-US" w:eastAsia="zh-CN"/>
              </w:rPr>
              <w:t>,Taiwan</w:t>
            </w:r>
          </w:p>
        </w:tc>
      </w:tr>
      <w:tr w14:paraId="07AA3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Pr>
          <w:p w14:paraId="4DD3BCA3">
            <w:pPr>
              <w:jc w:val="center"/>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10</w:t>
            </w:r>
          </w:p>
        </w:tc>
        <w:tc>
          <w:tcPr>
            <w:tcW w:w="3600" w:type="dxa"/>
          </w:tcPr>
          <w:p w14:paraId="20FE20F8">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Touch screen</w:t>
            </w:r>
          </w:p>
        </w:tc>
        <w:tc>
          <w:tcPr>
            <w:tcW w:w="4200" w:type="dxa"/>
          </w:tcPr>
          <w:p w14:paraId="4AE9A72D">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XianKong / Kunlun Tongtai</w:t>
            </w:r>
            <w:r>
              <w:rPr>
                <w:rFonts w:hint="eastAsia" w:ascii="Times New Roman" w:hAnsi="Times New Roman" w:cs="Times New Roman"/>
                <w:sz w:val="24"/>
                <w:szCs w:val="24"/>
                <w:vertAlign w:val="baseline"/>
                <w:lang w:val="en-US" w:eastAsia="zh-CN"/>
              </w:rPr>
              <w:t>,China</w:t>
            </w:r>
          </w:p>
        </w:tc>
      </w:tr>
    </w:tbl>
    <w:p w14:paraId="19F5EA46">
      <w:pPr>
        <w:rPr>
          <w:rFonts w:hint="default" w:ascii="Times New Roman" w:hAnsi="Times New Roman" w:cs="Times New Roman"/>
          <w:sz w:val="28"/>
          <w:szCs w:val="28"/>
          <w:lang w:val="en-US" w:eastAsia="zh-CN"/>
        </w:rPr>
      </w:pPr>
    </w:p>
    <w:p w14:paraId="787BEFF1"/>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1A545">
    <w:pPr>
      <w:pStyle w:val="3"/>
      <w:rPr>
        <w:rFonts w:hint="eastAsia" w:eastAsiaTheme="minorEastAsia"/>
        <w:lang w:eastAsia="zh-CN"/>
      </w:rPr>
    </w:pPr>
    <w:r>
      <w:rPr>
        <w:rFonts w:hint="eastAsia" w:eastAsiaTheme="minorEastAsia"/>
        <w:lang w:eastAsia="zh-CN"/>
      </w:rPr>
      <w:drawing>
        <wp:inline distT="0" distB="0" distL="114300" distR="114300">
          <wp:extent cx="3284855" cy="851535"/>
          <wp:effectExtent l="0" t="0" r="0" b="0"/>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284855" cy="8515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33116A"/>
    <w:rsid w:val="75E60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314</Words>
  <Characters>1727</Characters>
  <Lines>0</Lines>
  <Paragraphs>0</Paragraphs>
  <TotalTime>12</TotalTime>
  <ScaleCrop>false</ScaleCrop>
  <LinksUpToDate>false</LinksUpToDate>
  <CharactersWithSpaces>1926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2026-03-19T06:37:00Z</dcterms:created>
  <dc:creator>Administrator</dc:creator>
  <cp:lastModifiedBy>微信用户</cp:lastModifiedBy>
  <dcterms:modified xsi:type="dcterms:W3CDTF">2026-03-20T03:16:07Z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eyJoZGlkIjoiODk4YTNiNGJhNmYxNmJmMTBkMjc5NDJhYjYyNGU4OWQiLCJ1c2VySWQiOiIxMjc1MTIzMTUyIn0=</vt:lpwstr>
  </property>
  <property fmtid="{D5CDD505-2E9C-101B-9397-08002B2CF9AE}" pid="4" name="ICV">
    <vt:lpwstr>3FA400D03A9C45858B237D0A64F583A3_12</vt:lpwstr>
  </property>
</Properties>
</file>